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1C4" w:rsidRPr="001846F6" w:rsidRDefault="003F2513" w:rsidP="001846F6">
      <w:pPr>
        <w:spacing w:after="0" w:line="240" w:lineRule="auto"/>
        <w:jc w:val="both"/>
        <w:rPr>
          <w:rFonts w:ascii="Times New Roman" w:hAnsi="Times New Roman" w:cs="Times New Roman"/>
          <w:sz w:val="24"/>
          <w:szCs w:val="24"/>
        </w:rPr>
      </w:pPr>
      <w:bookmarkStart w:id="0" w:name="_GoBack"/>
      <w:bookmarkEnd w:id="0"/>
      <w:r w:rsidRPr="001846F6">
        <w:rPr>
          <w:rFonts w:ascii="Times New Roman" w:hAnsi="Times New Roman" w:cs="Times New Roman"/>
          <w:sz w:val="24"/>
          <w:szCs w:val="24"/>
        </w:rPr>
        <w:t>ABIATHER MUJEYI</w:t>
      </w:r>
      <w:r w:rsidRPr="001846F6">
        <w:rPr>
          <w:rFonts w:ascii="Times New Roman" w:hAnsi="Times New Roman" w:cs="Times New Roman"/>
          <w:sz w:val="24"/>
          <w:szCs w:val="24"/>
        </w:rPr>
        <w:tab/>
      </w:r>
      <w:r w:rsidRPr="001846F6">
        <w:rPr>
          <w:rFonts w:ascii="Times New Roman" w:hAnsi="Times New Roman" w:cs="Times New Roman"/>
          <w:sz w:val="24"/>
          <w:szCs w:val="24"/>
        </w:rPr>
        <w:tab/>
      </w:r>
      <w:r w:rsidRPr="001846F6">
        <w:rPr>
          <w:rFonts w:ascii="Times New Roman" w:hAnsi="Times New Roman" w:cs="Times New Roman"/>
          <w:sz w:val="24"/>
          <w:szCs w:val="24"/>
        </w:rPr>
        <w:tab/>
      </w:r>
      <w:r w:rsidRPr="001846F6">
        <w:rPr>
          <w:rFonts w:ascii="Times New Roman" w:hAnsi="Times New Roman" w:cs="Times New Roman"/>
          <w:sz w:val="24"/>
          <w:szCs w:val="24"/>
        </w:rPr>
        <w:tab/>
      </w:r>
      <w:r w:rsidRPr="001846F6">
        <w:rPr>
          <w:rFonts w:ascii="Times New Roman" w:hAnsi="Times New Roman" w:cs="Times New Roman"/>
          <w:sz w:val="24"/>
          <w:szCs w:val="24"/>
        </w:rPr>
        <w:tab/>
      </w:r>
      <w:r w:rsidRPr="001846F6">
        <w:rPr>
          <w:rFonts w:ascii="Times New Roman" w:hAnsi="Times New Roman" w:cs="Times New Roman"/>
          <w:sz w:val="24"/>
          <w:szCs w:val="24"/>
        </w:rPr>
        <w:tab/>
      </w:r>
      <w:r w:rsidRPr="001846F6">
        <w:rPr>
          <w:rFonts w:ascii="Times New Roman" w:hAnsi="Times New Roman" w:cs="Times New Roman"/>
          <w:sz w:val="24"/>
          <w:szCs w:val="24"/>
        </w:rPr>
        <w:tab/>
      </w:r>
    </w:p>
    <w:p w:rsidR="003F2513" w:rsidRPr="001846F6" w:rsidRDefault="001846F6" w:rsidP="00184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846F6" w:rsidRDefault="004538E8" w:rsidP="00184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w:t>
      </w:r>
      <w:r w:rsidR="003F2513" w:rsidRPr="001846F6">
        <w:rPr>
          <w:rFonts w:ascii="Times New Roman" w:hAnsi="Times New Roman" w:cs="Times New Roman"/>
          <w:sz w:val="24"/>
          <w:szCs w:val="24"/>
        </w:rPr>
        <w:t xml:space="preserve">RASIA BANK ZIMBABWE LIMITED </w:t>
      </w:r>
    </w:p>
    <w:p w:rsidR="003F2513" w:rsidRDefault="001846F6" w:rsidP="00184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846F6" w:rsidRDefault="009E7DC6" w:rsidP="00184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COLBRO TRANSPORT (PVT)</w:t>
      </w:r>
      <w:r w:rsidR="001846F6">
        <w:rPr>
          <w:rFonts w:ascii="Times New Roman" w:hAnsi="Times New Roman" w:cs="Times New Roman"/>
          <w:sz w:val="24"/>
          <w:szCs w:val="24"/>
        </w:rPr>
        <w:t xml:space="preserve"> LTD</w:t>
      </w:r>
    </w:p>
    <w:p w:rsidR="001846F6" w:rsidRDefault="001846F6" w:rsidP="00184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846F6" w:rsidRDefault="001846F6" w:rsidP="00184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SHERIFF OF ZIMBABWE</w:t>
      </w:r>
    </w:p>
    <w:p w:rsidR="001846F6" w:rsidRDefault="001846F6" w:rsidP="00184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846F6" w:rsidRPr="001846F6" w:rsidRDefault="001846F6" w:rsidP="00184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REALGATE PROPERTIES</w:t>
      </w:r>
    </w:p>
    <w:p w:rsidR="003F2513" w:rsidRPr="001846F6" w:rsidRDefault="003F2513" w:rsidP="001846F6">
      <w:pPr>
        <w:spacing w:after="0" w:line="360" w:lineRule="auto"/>
        <w:jc w:val="both"/>
        <w:rPr>
          <w:rFonts w:ascii="Times New Roman" w:hAnsi="Times New Roman" w:cs="Times New Roman"/>
          <w:sz w:val="24"/>
          <w:szCs w:val="24"/>
        </w:rPr>
      </w:pPr>
    </w:p>
    <w:p w:rsidR="001846F6" w:rsidRDefault="001846F6" w:rsidP="001846F6">
      <w:pPr>
        <w:spacing w:after="0" w:line="360" w:lineRule="auto"/>
        <w:jc w:val="both"/>
        <w:rPr>
          <w:rFonts w:ascii="Times New Roman" w:hAnsi="Times New Roman" w:cs="Times New Roman"/>
          <w:sz w:val="24"/>
          <w:szCs w:val="24"/>
        </w:rPr>
      </w:pPr>
    </w:p>
    <w:p w:rsidR="003F2513" w:rsidRDefault="001846F6" w:rsidP="00184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1846F6" w:rsidRPr="001846F6" w:rsidRDefault="001846F6" w:rsidP="00184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MUNANGATI-MANONGWA J</w:t>
      </w:r>
    </w:p>
    <w:p w:rsidR="003F2513" w:rsidRPr="001846F6" w:rsidRDefault="001846F6" w:rsidP="00184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3F2513" w:rsidRPr="001846F6">
        <w:rPr>
          <w:rFonts w:ascii="Times New Roman" w:hAnsi="Times New Roman" w:cs="Times New Roman"/>
          <w:sz w:val="24"/>
          <w:szCs w:val="24"/>
        </w:rPr>
        <w:t>4 J</w:t>
      </w:r>
      <w:r w:rsidRPr="001846F6">
        <w:rPr>
          <w:rFonts w:ascii="Times New Roman" w:hAnsi="Times New Roman" w:cs="Times New Roman"/>
          <w:sz w:val="24"/>
          <w:szCs w:val="24"/>
        </w:rPr>
        <w:t>une</w:t>
      </w:r>
      <w:r w:rsidR="00DC6828">
        <w:rPr>
          <w:rFonts w:ascii="Times New Roman" w:hAnsi="Times New Roman" w:cs="Times New Roman"/>
          <w:sz w:val="24"/>
          <w:szCs w:val="24"/>
        </w:rPr>
        <w:t xml:space="preserve"> 2019 and 4 March</w:t>
      </w:r>
      <w:r w:rsidR="003F2513" w:rsidRPr="001846F6">
        <w:rPr>
          <w:rFonts w:ascii="Times New Roman" w:hAnsi="Times New Roman" w:cs="Times New Roman"/>
          <w:sz w:val="24"/>
          <w:szCs w:val="24"/>
        </w:rPr>
        <w:t xml:space="preserve"> 2020</w:t>
      </w:r>
    </w:p>
    <w:p w:rsidR="001846F6" w:rsidRDefault="001846F6" w:rsidP="001846F6">
      <w:pPr>
        <w:spacing w:after="0" w:line="360" w:lineRule="auto"/>
        <w:jc w:val="both"/>
        <w:rPr>
          <w:rFonts w:ascii="Times New Roman" w:hAnsi="Times New Roman" w:cs="Times New Roman"/>
          <w:sz w:val="24"/>
          <w:szCs w:val="24"/>
        </w:rPr>
      </w:pPr>
    </w:p>
    <w:p w:rsidR="001846F6" w:rsidRDefault="001846F6" w:rsidP="001846F6">
      <w:pPr>
        <w:spacing w:after="0" w:line="360" w:lineRule="auto"/>
        <w:jc w:val="both"/>
        <w:rPr>
          <w:rFonts w:ascii="Times New Roman" w:hAnsi="Times New Roman" w:cs="Times New Roman"/>
          <w:sz w:val="24"/>
          <w:szCs w:val="24"/>
        </w:rPr>
      </w:pPr>
    </w:p>
    <w:p w:rsidR="001846F6" w:rsidRPr="001846F6" w:rsidRDefault="001846F6" w:rsidP="001846F6">
      <w:pPr>
        <w:spacing w:after="0" w:line="360" w:lineRule="auto"/>
        <w:jc w:val="both"/>
        <w:rPr>
          <w:rFonts w:ascii="Times New Roman" w:hAnsi="Times New Roman" w:cs="Times New Roman"/>
          <w:b/>
          <w:sz w:val="24"/>
          <w:szCs w:val="24"/>
        </w:rPr>
      </w:pPr>
      <w:r w:rsidRPr="001846F6">
        <w:rPr>
          <w:rFonts w:ascii="Times New Roman" w:hAnsi="Times New Roman" w:cs="Times New Roman"/>
          <w:b/>
          <w:sz w:val="24"/>
          <w:szCs w:val="24"/>
        </w:rPr>
        <w:t xml:space="preserve">Opposed </w:t>
      </w:r>
      <w:r>
        <w:rPr>
          <w:rFonts w:ascii="Times New Roman" w:hAnsi="Times New Roman" w:cs="Times New Roman"/>
          <w:b/>
          <w:sz w:val="24"/>
          <w:szCs w:val="24"/>
        </w:rPr>
        <w:t>matter</w:t>
      </w:r>
    </w:p>
    <w:p w:rsidR="001846F6" w:rsidRDefault="001846F6" w:rsidP="001846F6">
      <w:pPr>
        <w:spacing w:after="0" w:line="360" w:lineRule="auto"/>
        <w:jc w:val="both"/>
        <w:rPr>
          <w:rFonts w:ascii="Times New Roman" w:hAnsi="Times New Roman" w:cs="Times New Roman"/>
          <w:sz w:val="24"/>
          <w:szCs w:val="24"/>
        </w:rPr>
      </w:pPr>
    </w:p>
    <w:p w:rsidR="001846F6" w:rsidRPr="001846F6" w:rsidRDefault="001846F6" w:rsidP="001846F6">
      <w:pPr>
        <w:spacing w:after="0" w:line="240" w:lineRule="auto"/>
        <w:jc w:val="both"/>
        <w:rPr>
          <w:rFonts w:ascii="Times New Roman" w:hAnsi="Times New Roman" w:cs="Times New Roman"/>
          <w:sz w:val="24"/>
          <w:szCs w:val="24"/>
        </w:rPr>
      </w:pPr>
      <w:r w:rsidRPr="001846F6">
        <w:rPr>
          <w:rFonts w:ascii="Times New Roman" w:hAnsi="Times New Roman" w:cs="Times New Roman"/>
          <w:i/>
          <w:sz w:val="24"/>
          <w:szCs w:val="24"/>
        </w:rPr>
        <w:t>J. Dondo</w:t>
      </w:r>
      <w:r>
        <w:rPr>
          <w:rFonts w:ascii="Times New Roman" w:hAnsi="Times New Roman" w:cs="Times New Roman"/>
          <w:sz w:val="24"/>
          <w:szCs w:val="24"/>
        </w:rPr>
        <w:t>, for the applicant</w:t>
      </w:r>
    </w:p>
    <w:p w:rsidR="001846F6" w:rsidRPr="001846F6" w:rsidRDefault="001846F6" w:rsidP="001846F6">
      <w:pPr>
        <w:spacing w:after="0" w:line="240" w:lineRule="auto"/>
        <w:jc w:val="both"/>
        <w:rPr>
          <w:rFonts w:ascii="Times New Roman" w:hAnsi="Times New Roman" w:cs="Times New Roman"/>
          <w:sz w:val="24"/>
          <w:szCs w:val="24"/>
        </w:rPr>
      </w:pPr>
      <w:r w:rsidRPr="001846F6">
        <w:rPr>
          <w:rFonts w:ascii="Times New Roman" w:hAnsi="Times New Roman" w:cs="Times New Roman"/>
          <w:i/>
          <w:sz w:val="24"/>
          <w:szCs w:val="24"/>
        </w:rPr>
        <w:t>D. Tivadar</w:t>
      </w:r>
      <w:r>
        <w:rPr>
          <w:rFonts w:ascii="Times New Roman" w:hAnsi="Times New Roman" w:cs="Times New Roman"/>
          <w:sz w:val="24"/>
          <w:szCs w:val="24"/>
        </w:rPr>
        <w:t>, for the 2</w:t>
      </w:r>
      <w:r w:rsidRPr="001846F6">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1846F6" w:rsidRDefault="001846F6" w:rsidP="001846F6">
      <w:pPr>
        <w:spacing w:after="0" w:line="360" w:lineRule="auto"/>
        <w:jc w:val="both"/>
        <w:rPr>
          <w:rFonts w:ascii="Times New Roman" w:hAnsi="Times New Roman" w:cs="Times New Roman"/>
          <w:sz w:val="24"/>
          <w:szCs w:val="24"/>
        </w:rPr>
      </w:pPr>
    </w:p>
    <w:p w:rsidR="003F2513" w:rsidRPr="001846F6" w:rsidRDefault="001846F6" w:rsidP="001846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MUNANGATI-MANONGWA J:</w:t>
      </w:r>
      <w:r w:rsidR="003F2513" w:rsidRPr="001846F6">
        <w:rPr>
          <w:rFonts w:ascii="Times New Roman" w:hAnsi="Times New Roman" w:cs="Times New Roman"/>
          <w:sz w:val="24"/>
          <w:szCs w:val="24"/>
        </w:rPr>
        <w:t>The applicant herein was the owner of a property known as Stand 73 Chicago Township of Lot 12 of Chicago Kwekwe (hereinafter referred to as “the property”) which was sold in execution in pursuance of a court order granted in favour of 1</w:t>
      </w:r>
      <w:r w:rsidR="003F2513" w:rsidRPr="001846F6">
        <w:rPr>
          <w:rFonts w:ascii="Times New Roman" w:hAnsi="Times New Roman" w:cs="Times New Roman"/>
          <w:sz w:val="24"/>
          <w:szCs w:val="24"/>
          <w:vertAlign w:val="superscript"/>
        </w:rPr>
        <w:t>st</w:t>
      </w:r>
      <w:r w:rsidR="004538E8">
        <w:rPr>
          <w:rFonts w:ascii="Times New Roman" w:hAnsi="Times New Roman" w:cs="Times New Roman"/>
          <w:sz w:val="24"/>
          <w:szCs w:val="24"/>
        </w:rPr>
        <w:t xml:space="preserve"> respondent A</w:t>
      </w:r>
      <w:r w:rsidR="003F2513" w:rsidRPr="001846F6">
        <w:rPr>
          <w:rFonts w:ascii="Times New Roman" w:hAnsi="Times New Roman" w:cs="Times New Roman"/>
          <w:sz w:val="24"/>
          <w:szCs w:val="24"/>
        </w:rPr>
        <w:t>frasia Bank Zimbawe Limited</w:t>
      </w:r>
      <w:r w:rsidR="003E5007" w:rsidRPr="001846F6">
        <w:rPr>
          <w:rFonts w:ascii="Times New Roman" w:hAnsi="Times New Roman" w:cs="Times New Roman"/>
          <w:sz w:val="24"/>
          <w:szCs w:val="24"/>
        </w:rPr>
        <w:t xml:space="preserve"> in case No HC1765/14. In that case the 1</w:t>
      </w:r>
      <w:r w:rsidR="003E5007" w:rsidRPr="001846F6">
        <w:rPr>
          <w:rFonts w:ascii="Times New Roman" w:hAnsi="Times New Roman" w:cs="Times New Roman"/>
          <w:sz w:val="24"/>
          <w:szCs w:val="24"/>
          <w:vertAlign w:val="superscript"/>
        </w:rPr>
        <w:t>st</w:t>
      </w:r>
      <w:r w:rsidR="003E5007" w:rsidRPr="001846F6">
        <w:rPr>
          <w:rFonts w:ascii="Times New Roman" w:hAnsi="Times New Roman" w:cs="Times New Roman"/>
          <w:sz w:val="24"/>
          <w:szCs w:val="24"/>
        </w:rPr>
        <w:t xml:space="preserve"> respondent got an order for the payment of US$</w:t>
      </w:r>
      <w:r w:rsidR="00831C5E" w:rsidRPr="001846F6">
        <w:rPr>
          <w:rFonts w:ascii="Times New Roman" w:hAnsi="Times New Roman" w:cs="Times New Roman"/>
          <w:sz w:val="24"/>
          <w:szCs w:val="24"/>
        </w:rPr>
        <w:t>396 782-00 interest and costs against the Applicant, one Robert Brian van Rensburg and Marlbereign Drive In Cinema jointly and severally the one paying the other to be absolved</w:t>
      </w:r>
      <w:r w:rsidR="003F2513" w:rsidRPr="001846F6">
        <w:rPr>
          <w:rFonts w:ascii="Times New Roman" w:hAnsi="Times New Roman" w:cs="Times New Roman"/>
          <w:sz w:val="24"/>
          <w:szCs w:val="24"/>
        </w:rPr>
        <w:t xml:space="preserve">. </w:t>
      </w:r>
      <w:r w:rsidR="003A7509" w:rsidRPr="001846F6">
        <w:rPr>
          <w:rFonts w:ascii="Times New Roman" w:hAnsi="Times New Roman" w:cs="Times New Roman"/>
          <w:sz w:val="24"/>
          <w:szCs w:val="24"/>
        </w:rPr>
        <w:t xml:space="preserve">The </w:t>
      </w:r>
      <w:r w:rsidR="00831C5E" w:rsidRPr="001846F6">
        <w:rPr>
          <w:rFonts w:ascii="Times New Roman" w:hAnsi="Times New Roman" w:cs="Times New Roman"/>
          <w:sz w:val="24"/>
          <w:szCs w:val="24"/>
        </w:rPr>
        <w:t xml:space="preserve">applicant’s </w:t>
      </w:r>
      <w:r w:rsidR="003A7509" w:rsidRPr="001846F6">
        <w:rPr>
          <w:rFonts w:ascii="Times New Roman" w:hAnsi="Times New Roman" w:cs="Times New Roman"/>
          <w:sz w:val="24"/>
          <w:szCs w:val="24"/>
        </w:rPr>
        <w:t xml:space="preserve">property was sold </w:t>
      </w:r>
      <w:r w:rsidRPr="001846F6">
        <w:rPr>
          <w:rFonts w:ascii="Times New Roman" w:hAnsi="Times New Roman" w:cs="Times New Roman"/>
          <w:sz w:val="24"/>
          <w:szCs w:val="24"/>
        </w:rPr>
        <w:t>to the</w:t>
      </w:r>
      <w:r w:rsidR="003A7509" w:rsidRPr="001846F6">
        <w:rPr>
          <w:rFonts w:ascii="Times New Roman" w:hAnsi="Times New Roman" w:cs="Times New Roman"/>
          <w:sz w:val="24"/>
          <w:szCs w:val="24"/>
        </w:rPr>
        <w:t xml:space="preserve"> </w:t>
      </w:r>
      <w:r w:rsidRPr="001846F6">
        <w:rPr>
          <w:rFonts w:ascii="Times New Roman" w:hAnsi="Times New Roman" w:cs="Times New Roman"/>
          <w:sz w:val="24"/>
          <w:szCs w:val="24"/>
        </w:rPr>
        <w:t>2</w:t>
      </w:r>
      <w:r w:rsidRPr="001846F6">
        <w:rPr>
          <w:rFonts w:ascii="Times New Roman" w:hAnsi="Times New Roman" w:cs="Times New Roman"/>
          <w:sz w:val="24"/>
          <w:szCs w:val="24"/>
          <w:vertAlign w:val="superscript"/>
        </w:rPr>
        <w:t>nd</w:t>
      </w:r>
      <w:r w:rsidRPr="001846F6">
        <w:rPr>
          <w:rFonts w:ascii="Times New Roman" w:hAnsi="Times New Roman" w:cs="Times New Roman"/>
          <w:sz w:val="24"/>
          <w:szCs w:val="24"/>
        </w:rPr>
        <w:t xml:space="preserve"> respondent</w:t>
      </w:r>
      <w:r w:rsidR="003A7509" w:rsidRPr="001846F6">
        <w:rPr>
          <w:rFonts w:ascii="Times New Roman" w:hAnsi="Times New Roman" w:cs="Times New Roman"/>
          <w:sz w:val="24"/>
          <w:szCs w:val="24"/>
        </w:rPr>
        <w:t xml:space="preserve"> by the 4th respondent an estate agent on instructions of 3</w:t>
      </w:r>
      <w:r w:rsidR="003A7509" w:rsidRPr="001846F6">
        <w:rPr>
          <w:rFonts w:ascii="Times New Roman" w:hAnsi="Times New Roman" w:cs="Times New Roman"/>
          <w:sz w:val="24"/>
          <w:szCs w:val="24"/>
          <w:vertAlign w:val="superscript"/>
        </w:rPr>
        <w:t>rd</w:t>
      </w:r>
      <w:r w:rsidR="003A7509" w:rsidRPr="001846F6">
        <w:rPr>
          <w:rFonts w:ascii="Times New Roman" w:hAnsi="Times New Roman" w:cs="Times New Roman"/>
          <w:sz w:val="24"/>
          <w:szCs w:val="24"/>
        </w:rPr>
        <w:t xml:space="preserve"> respondent the Sheriff of Zimbabwe. The applicant is challenging the said sale and seeks that the sale be set aside and costs. Only the 2</w:t>
      </w:r>
      <w:r w:rsidR="003A7509" w:rsidRPr="001846F6">
        <w:rPr>
          <w:rFonts w:ascii="Times New Roman" w:hAnsi="Times New Roman" w:cs="Times New Roman"/>
          <w:sz w:val="24"/>
          <w:szCs w:val="24"/>
          <w:vertAlign w:val="superscript"/>
        </w:rPr>
        <w:t>nd</w:t>
      </w:r>
      <w:r w:rsidR="003A7509" w:rsidRPr="001846F6">
        <w:rPr>
          <w:rFonts w:ascii="Times New Roman" w:hAnsi="Times New Roman" w:cs="Times New Roman"/>
          <w:sz w:val="24"/>
          <w:szCs w:val="24"/>
        </w:rPr>
        <w:t xml:space="preserve"> respondent, the purchaser is opposing this application.</w:t>
      </w:r>
    </w:p>
    <w:p w:rsidR="003A7509" w:rsidRPr="001846F6" w:rsidRDefault="003A7509" w:rsidP="001846F6">
      <w:pPr>
        <w:spacing w:after="0" w:line="360" w:lineRule="auto"/>
        <w:jc w:val="both"/>
        <w:rPr>
          <w:rFonts w:ascii="Times New Roman" w:hAnsi="Times New Roman" w:cs="Times New Roman"/>
          <w:sz w:val="24"/>
          <w:szCs w:val="24"/>
        </w:rPr>
      </w:pPr>
      <w:r w:rsidRPr="001846F6">
        <w:rPr>
          <w:rFonts w:ascii="Times New Roman" w:hAnsi="Times New Roman" w:cs="Times New Roman"/>
          <w:sz w:val="24"/>
          <w:szCs w:val="24"/>
        </w:rPr>
        <w:tab/>
        <w:t>P</w:t>
      </w:r>
      <w:r w:rsidR="006D4D70" w:rsidRPr="001846F6">
        <w:rPr>
          <w:rFonts w:ascii="Times New Roman" w:hAnsi="Times New Roman" w:cs="Times New Roman"/>
          <w:sz w:val="24"/>
          <w:szCs w:val="24"/>
        </w:rPr>
        <w:t>rior to instituting his application the applicant had approached this court seeking the setting aside of the sale relying on the provisions of Order 40 r359</w:t>
      </w:r>
      <w:r w:rsidR="00DC6828">
        <w:rPr>
          <w:rFonts w:ascii="Times New Roman" w:hAnsi="Times New Roman" w:cs="Times New Roman"/>
          <w:sz w:val="24"/>
          <w:szCs w:val="24"/>
        </w:rPr>
        <w:t xml:space="preserve"> of the High Court Rules 1971</w:t>
      </w:r>
      <w:r w:rsidR="006D4D70" w:rsidRPr="001846F6">
        <w:rPr>
          <w:rFonts w:ascii="Times New Roman" w:hAnsi="Times New Roman" w:cs="Times New Roman"/>
          <w:sz w:val="24"/>
          <w:szCs w:val="24"/>
        </w:rPr>
        <w:t xml:space="preserve">. The second respondent had opposed the matter </w:t>
      </w:r>
      <w:r w:rsidR="008C262E" w:rsidRPr="001846F6">
        <w:rPr>
          <w:rFonts w:ascii="Times New Roman" w:hAnsi="Times New Roman" w:cs="Times New Roman"/>
          <w:sz w:val="24"/>
          <w:szCs w:val="24"/>
        </w:rPr>
        <w:t xml:space="preserve">and raised a point </w:t>
      </w:r>
      <w:r w:rsidR="008C262E" w:rsidRPr="00B66967">
        <w:rPr>
          <w:rFonts w:ascii="Times New Roman" w:hAnsi="Times New Roman" w:cs="Times New Roman"/>
          <w:i/>
          <w:sz w:val="24"/>
          <w:szCs w:val="24"/>
        </w:rPr>
        <w:t>in limine</w:t>
      </w:r>
      <w:r w:rsidR="008C262E" w:rsidRPr="001846F6">
        <w:rPr>
          <w:rFonts w:ascii="Times New Roman" w:hAnsi="Times New Roman" w:cs="Times New Roman"/>
          <w:sz w:val="24"/>
          <w:szCs w:val="24"/>
        </w:rPr>
        <w:t>.</w:t>
      </w:r>
      <w:r w:rsidR="006D4D70" w:rsidRPr="001846F6">
        <w:rPr>
          <w:rFonts w:ascii="Times New Roman" w:hAnsi="Times New Roman" w:cs="Times New Roman"/>
          <w:sz w:val="24"/>
          <w:szCs w:val="24"/>
        </w:rPr>
        <w:t xml:space="preserve"> </w:t>
      </w:r>
      <w:r w:rsidR="006D4D70" w:rsidRPr="009A5BCA">
        <w:rPr>
          <w:rFonts w:ascii="Times New Roman" w:hAnsi="Times New Roman" w:cs="Times New Roman"/>
          <w:smallCaps/>
          <w:sz w:val="24"/>
          <w:szCs w:val="24"/>
        </w:rPr>
        <w:t xml:space="preserve">Makoni </w:t>
      </w:r>
      <w:r w:rsidR="006D4D70" w:rsidRPr="001846F6">
        <w:rPr>
          <w:rFonts w:ascii="Times New Roman" w:hAnsi="Times New Roman" w:cs="Times New Roman"/>
          <w:sz w:val="24"/>
          <w:szCs w:val="24"/>
        </w:rPr>
        <w:t>J (as she then was)</w:t>
      </w:r>
      <w:r w:rsidR="008C262E" w:rsidRPr="001846F6">
        <w:rPr>
          <w:rFonts w:ascii="Times New Roman" w:hAnsi="Times New Roman" w:cs="Times New Roman"/>
          <w:sz w:val="24"/>
          <w:szCs w:val="24"/>
        </w:rPr>
        <w:t xml:space="preserve"> upheld the raised point and dismissed the application on the basis that the application was not properly before her.</w:t>
      </w:r>
      <w:r w:rsidR="00B66967">
        <w:rPr>
          <w:rFonts w:ascii="Times New Roman" w:hAnsi="Times New Roman" w:cs="Times New Roman"/>
          <w:sz w:val="24"/>
          <w:szCs w:val="24"/>
        </w:rPr>
        <w:t xml:space="preserve"> </w:t>
      </w:r>
      <w:r w:rsidR="008C262E" w:rsidRPr="001846F6">
        <w:rPr>
          <w:rFonts w:ascii="Times New Roman" w:hAnsi="Times New Roman" w:cs="Times New Roman"/>
          <w:sz w:val="24"/>
          <w:szCs w:val="24"/>
        </w:rPr>
        <w:t xml:space="preserve">The applicant appealed to the Supreme Court </w:t>
      </w:r>
      <w:r w:rsidR="00B66967">
        <w:rPr>
          <w:rFonts w:ascii="Times New Roman" w:hAnsi="Times New Roman" w:cs="Times New Roman"/>
          <w:sz w:val="24"/>
          <w:szCs w:val="24"/>
        </w:rPr>
        <w:t xml:space="preserve">and that court upheld </w:t>
      </w:r>
      <w:r w:rsidR="00B66967" w:rsidRPr="00B66967">
        <w:rPr>
          <w:rFonts w:ascii="Times New Roman" w:hAnsi="Times New Roman" w:cs="Times New Roman"/>
          <w:smallCaps/>
          <w:sz w:val="24"/>
          <w:szCs w:val="24"/>
        </w:rPr>
        <w:t xml:space="preserve">Makoni </w:t>
      </w:r>
      <w:r w:rsidR="00B66967">
        <w:rPr>
          <w:rFonts w:ascii="Times New Roman" w:hAnsi="Times New Roman" w:cs="Times New Roman"/>
          <w:sz w:val="24"/>
          <w:szCs w:val="24"/>
        </w:rPr>
        <w:t>J’</w:t>
      </w:r>
      <w:r w:rsidR="008C262E" w:rsidRPr="001846F6">
        <w:rPr>
          <w:rFonts w:ascii="Times New Roman" w:hAnsi="Times New Roman" w:cs="Times New Roman"/>
          <w:sz w:val="24"/>
          <w:szCs w:val="24"/>
        </w:rPr>
        <w:t xml:space="preserve">s judgment. </w:t>
      </w:r>
      <w:r w:rsidR="008C262E" w:rsidRPr="00B66967">
        <w:rPr>
          <w:rFonts w:ascii="Times New Roman" w:hAnsi="Times New Roman" w:cs="Times New Roman"/>
          <w:i/>
          <w:sz w:val="24"/>
          <w:szCs w:val="24"/>
        </w:rPr>
        <w:t>In casu</w:t>
      </w:r>
      <w:r w:rsidR="008C262E" w:rsidRPr="001846F6">
        <w:rPr>
          <w:rFonts w:ascii="Times New Roman" w:hAnsi="Times New Roman" w:cs="Times New Roman"/>
          <w:sz w:val="24"/>
          <w:szCs w:val="24"/>
        </w:rPr>
        <w:t xml:space="preserve"> the 2</w:t>
      </w:r>
      <w:r w:rsidR="008C262E" w:rsidRPr="001846F6">
        <w:rPr>
          <w:rFonts w:ascii="Times New Roman" w:hAnsi="Times New Roman" w:cs="Times New Roman"/>
          <w:sz w:val="24"/>
          <w:szCs w:val="24"/>
          <w:vertAlign w:val="superscript"/>
        </w:rPr>
        <w:t>nd</w:t>
      </w:r>
      <w:r w:rsidR="008C262E" w:rsidRPr="001846F6">
        <w:rPr>
          <w:rFonts w:ascii="Times New Roman" w:hAnsi="Times New Roman" w:cs="Times New Roman"/>
          <w:sz w:val="24"/>
          <w:szCs w:val="24"/>
        </w:rPr>
        <w:t xml:space="preserve"> respondent raised a point that the matter is </w:t>
      </w:r>
      <w:r w:rsidR="008C262E" w:rsidRPr="00A623AD">
        <w:rPr>
          <w:rFonts w:ascii="Times New Roman" w:hAnsi="Times New Roman" w:cs="Times New Roman"/>
          <w:i/>
          <w:sz w:val="24"/>
          <w:szCs w:val="24"/>
        </w:rPr>
        <w:lastRenderedPageBreak/>
        <w:t>res judicata</w:t>
      </w:r>
      <w:r w:rsidR="008C262E" w:rsidRPr="001846F6">
        <w:rPr>
          <w:rFonts w:ascii="Times New Roman" w:hAnsi="Times New Roman" w:cs="Times New Roman"/>
          <w:sz w:val="24"/>
          <w:szCs w:val="24"/>
        </w:rPr>
        <w:t>. I dismissed the point on the basis that the application had not been determined on merits, the court simply held that the application was not properly before the court and further, the grounds or cause of action is now different. The application now relies on common la</w:t>
      </w:r>
      <w:r w:rsidR="00DC6828">
        <w:rPr>
          <w:rFonts w:ascii="Times New Roman" w:hAnsi="Times New Roman" w:cs="Times New Roman"/>
          <w:sz w:val="24"/>
          <w:szCs w:val="24"/>
        </w:rPr>
        <w:t>w grounds to</w:t>
      </w:r>
      <w:r w:rsidR="00D22886" w:rsidRPr="001846F6">
        <w:rPr>
          <w:rFonts w:ascii="Times New Roman" w:hAnsi="Times New Roman" w:cs="Times New Roman"/>
          <w:sz w:val="24"/>
          <w:szCs w:val="24"/>
        </w:rPr>
        <w:t xml:space="preserve"> challenge the sale.</w:t>
      </w:r>
    </w:p>
    <w:p w:rsidR="003A7509" w:rsidRPr="001846F6" w:rsidRDefault="00D22886" w:rsidP="001846F6">
      <w:pPr>
        <w:spacing w:after="0" w:line="360" w:lineRule="auto"/>
        <w:jc w:val="both"/>
        <w:rPr>
          <w:rFonts w:ascii="Times New Roman" w:hAnsi="Times New Roman" w:cs="Times New Roman"/>
          <w:sz w:val="24"/>
          <w:szCs w:val="24"/>
        </w:rPr>
      </w:pPr>
      <w:r w:rsidRPr="001846F6">
        <w:rPr>
          <w:rFonts w:ascii="Times New Roman" w:hAnsi="Times New Roman" w:cs="Times New Roman"/>
          <w:sz w:val="24"/>
          <w:szCs w:val="24"/>
        </w:rPr>
        <w:tab/>
        <w:t>The brief history of the matter is as follows:</w:t>
      </w:r>
      <w:r w:rsidR="00A623AD">
        <w:rPr>
          <w:rFonts w:ascii="Times New Roman" w:hAnsi="Times New Roman" w:cs="Times New Roman"/>
          <w:sz w:val="24"/>
          <w:szCs w:val="24"/>
        </w:rPr>
        <w:t xml:space="preserve"> </w:t>
      </w:r>
      <w:r w:rsidRPr="001846F6">
        <w:rPr>
          <w:rFonts w:ascii="Times New Roman" w:hAnsi="Times New Roman" w:cs="Times New Roman"/>
          <w:sz w:val="24"/>
          <w:szCs w:val="24"/>
        </w:rPr>
        <w:t>The 4</w:t>
      </w:r>
      <w:r w:rsidRPr="001846F6">
        <w:rPr>
          <w:rFonts w:ascii="Times New Roman" w:hAnsi="Times New Roman" w:cs="Times New Roman"/>
          <w:sz w:val="24"/>
          <w:szCs w:val="24"/>
          <w:vertAlign w:val="superscript"/>
        </w:rPr>
        <w:t>th</w:t>
      </w:r>
      <w:r w:rsidRPr="001846F6">
        <w:rPr>
          <w:rFonts w:ascii="Times New Roman" w:hAnsi="Times New Roman" w:cs="Times New Roman"/>
          <w:sz w:val="24"/>
          <w:szCs w:val="24"/>
        </w:rPr>
        <w:t xml:space="preserve"> respondent upon being instructed to sell the property</w:t>
      </w:r>
      <w:r w:rsidR="003E5007" w:rsidRPr="001846F6">
        <w:rPr>
          <w:rFonts w:ascii="Times New Roman" w:hAnsi="Times New Roman" w:cs="Times New Roman"/>
          <w:sz w:val="24"/>
          <w:szCs w:val="24"/>
        </w:rPr>
        <w:t xml:space="preserve"> </w:t>
      </w:r>
      <w:r w:rsidRPr="001846F6">
        <w:rPr>
          <w:rFonts w:ascii="Times New Roman" w:hAnsi="Times New Roman" w:cs="Times New Roman"/>
          <w:sz w:val="24"/>
          <w:szCs w:val="24"/>
        </w:rPr>
        <w:t>by 3</w:t>
      </w:r>
      <w:r w:rsidRPr="001846F6">
        <w:rPr>
          <w:rFonts w:ascii="Times New Roman" w:hAnsi="Times New Roman" w:cs="Times New Roman"/>
          <w:sz w:val="24"/>
          <w:szCs w:val="24"/>
          <w:vertAlign w:val="superscript"/>
        </w:rPr>
        <w:t>rd</w:t>
      </w:r>
      <w:r w:rsidR="00A623AD">
        <w:rPr>
          <w:rFonts w:ascii="Times New Roman" w:hAnsi="Times New Roman" w:cs="Times New Roman"/>
          <w:sz w:val="24"/>
          <w:szCs w:val="24"/>
        </w:rPr>
        <w:t xml:space="preserve"> respondent, </w:t>
      </w:r>
      <w:r w:rsidRPr="001846F6">
        <w:rPr>
          <w:rFonts w:ascii="Times New Roman" w:hAnsi="Times New Roman" w:cs="Times New Roman"/>
          <w:sz w:val="24"/>
          <w:szCs w:val="24"/>
        </w:rPr>
        <w:t xml:space="preserve">valued the property and indicated the market price as US$65000-00 and the forced sale </w:t>
      </w:r>
      <w:r w:rsidR="003E5007" w:rsidRPr="001846F6">
        <w:rPr>
          <w:rFonts w:ascii="Times New Roman" w:hAnsi="Times New Roman" w:cs="Times New Roman"/>
          <w:sz w:val="24"/>
          <w:szCs w:val="24"/>
        </w:rPr>
        <w:t>v</w:t>
      </w:r>
      <w:r w:rsidRPr="001846F6">
        <w:rPr>
          <w:rFonts w:ascii="Times New Roman" w:hAnsi="Times New Roman" w:cs="Times New Roman"/>
          <w:sz w:val="24"/>
          <w:szCs w:val="24"/>
        </w:rPr>
        <w:t>alue at US$39000</w:t>
      </w:r>
      <w:r w:rsidR="005C705A" w:rsidRPr="001846F6">
        <w:rPr>
          <w:rFonts w:ascii="Times New Roman" w:hAnsi="Times New Roman" w:cs="Times New Roman"/>
          <w:sz w:val="24"/>
          <w:szCs w:val="24"/>
        </w:rPr>
        <w:t>-00. An attempt to sell the property by public auction on 4 November 2016 yielded no results as there were no bids received.</w:t>
      </w:r>
      <w:r w:rsidRPr="001846F6">
        <w:rPr>
          <w:rFonts w:ascii="Times New Roman" w:hAnsi="Times New Roman" w:cs="Times New Roman"/>
          <w:sz w:val="24"/>
          <w:szCs w:val="24"/>
        </w:rPr>
        <w:t xml:space="preserve"> </w:t>
      </w:r>
      <w:r w:rsidR="005C705A" w:rsidRPr="001846F6">
        <w:rPr>
          <w:rFonts w:ascii="Times New Roman" w:hAnsi="Times New Roman" w:cs="Times New Roman"/>
          <w:sz w:val="24"/>
          <w:szCs w:val="24"/>
        </w:rPr>
        <w:t xml:space="preserve">Fourth respondent was then </w:t>
      </w:r>
      <w:r w:rsidR="00A623AD" w:rsidRPr="001846F6">
        <w:rPr>
          <w:rFonts w:ascii="Times New Roman" w:hAnsi="Times New Roman" w:cs="Times New Roman"/>
          <w:sz w:val="24"/>
          <w:szCs w:val="24"/>
        </w:rPr>
        <w:t>authorised</w:t>
      </w:r>
      <w:r w:rsidR="005C705A" w:rsidRPr="001846F6">
        <w:rPr>
          <w:rFonts w:ascii="Times New Roman" w:hAnsi="Times New Roman" w:cs="Times New Roman"/>
          <w:sz w:val="24"/>
          <w:szCs w:val="24"/>
        </w:rPr>
        <w:t xml:space="preserve"> to sell the property by private treaty and the property was then </w:t>
      </w:r>
      <w:r w:rsidR="00037354" w:rsidRPr="001846F6">
        <w:rPr>
          <w:rFonts w:ascii="Times New Roman" w:hAnsi="Times New Roman" w:cs="Times New Roman"/>
          <w:sz w:val="24"/>
          <w:szCs w:val="24"/>
        </w:rPr>
        <w:t>duly advertised</w:t>
      </w:r>
      <w:r w:rsidR="005C705A" w:rsidRPr="001846F6">
        <w:rPr>
          <w:rFonts w:ascii="Times New Roman" w:hAnsi="Times New Roman" w:cs="Times New Roman"/>
          <w:sz w:val="24"/>
          <w:szCs w:val="24"/>
        </w:rPr>
        <w:t xml:space="preserve"> for sale on 24 November 2016. The 2</w:t>
      </w:r>
      <w:r w:rsidR="005C705A" w:rsidRPr="001846F6">
        <w:rPr>
          <w:rFonts w:ascii="Times New Roman" w:hAnsi="Times New Roman" w:cs="Times New Roman"/>
          <w:sz w:val="24"/>
          <w:szCs w:val="24"/>
          <w:vertAlign w:val="superscript"/>
        </w:rPr>
        <w:t>nd</w:t>
      </w:r>
      <w:r w:rsidR="005C705A" w:rsidRPr="001846F6">
        <w:rPr>
          <w:rFonts w:ascii="Times New Roman" w:hAnsi="Times New Roman" w:cs="Times New Roman"/>
          <w:sz w:val="24"/>
          <w:szCs w:val="24"/>
        </w:rPr>
        <w:t xml:space="preserve"> respondent put in a bid for US$39000-00, the Sheriff accepted the offer. On the 7</w:t>
      </w:r>
      <w:r w:rsidR="005C705A" w:rsidRPr="001846F6">
        <w:rPr>
          <w:rFonts w:ascii="Times New Roman" w:hAnsi="Times New Roman" w:cs="Times New Roman"/>
          <w:sz w:val="24"/>
          <w:szCs w:val="24"/>
          <w:vertAlign w:val="superscript"/>
        </w:rPr>
        <w:t>th</w:t>
      </w:r>
      <w:r w:rsidR="005C705A" w:rsidRPr="001846F6">
        <w:rPr>
          <w:rFonts w:ascii="Times New Roman" w:hAnsi="Times New Roman" w:cs="Times New Roman"/>
          <w:sz w:val="24"/>
          <w:szCs w:val="24"/>
        </w:rPr>
        <w:t xml:space="preserve"> February 2017 the 3</w:t>
      </w:r>
      <w:r w:rsidR="005C705A" w:rsidRPr="001846F6">
        <w:rPr>
          <w:rFonts w:ascii="Times New Roman" w:hAnsi="Times New Roman" w:cs="Times New Roman"/>
          <w:sz w:val="24"/>
          <w:szCs w:val="24"/>
          <w:vertAlign w:val="superscript"/>
        </w:rPr>
        <w:t>rd</w:t>
      </w:r>
      <w:r w:rsidR="005C705A" w:rsidRPr="001846F6">
        <w:rPr>
          <w:rFonts w:ascii="Times New Roman" w:hAnsi="Times New Roman" w:cs="Times New Roman"/>
          <w:sz w:val="24"/>
          <w:szCs w:val="24"/>
        </w:rPr>
        <w:t xml:space="preserve"> res</w:t>
      </w:r>
      <w:r w:rsidR="00D67609" w:rsidRPr="001846F6">
        <w:rPr>
          <w:rFonts w:ascii="Times New Roman" w:hAnsi="Times New Roman" w:cs="Times New Roman"/>
          <w:sz w:val="24"/>
          <w:szCs w:val="24"/>
        </w:rPr>
        <w:t>pondent wrote to Sawyer &amp; Mkushi the judgment creditor</w:t>
      </w:r>
      <w:r w:rsidR="00DC6828">
        <w:rPr>
          <w:rFonts w:ascii="Times New Roman" w:hAnsi="Times New Roman" w:cs="Times New Roman"/>
          <w:sz w:val="24"/>
          <w:szCs w:val="24"/>
        </w:rPr>
        <w:t>’</w:t>
      </w:r>
      <w:r w:rsidR="00D67609" w:rsidRPr="001846F6">
        <w:rPr>
          <w:rFonts w:ascii="Times New Roman" w:hAnsi="Times New Roman" w:cs="Times New Roman"/>
          <w:sz w:val="24"/>
          <w:szCs w:val="24"/>
        </w:rPr>
        <w:t>s legal practitioners d</w:t>
      </w:r>
      <w:r w:rsidR="003A0EF5" w:rsidRPr="001846F6">
        <w:rPr>
          <w:rFonts w:ascii="Times New Roman" w:hAnsi="Times New Roman" w:cs="Times New Roman"/>
          <w:i/>
          <w:sz w:val="24"/>
          <w:szCs w:val="24"/>
        </w:rPr>
        <w:t>eclaring and confirming</w:t>
      </w:r>
      <w:r w:rsidR="005C705A" w:rsidRPr="001846F6">
        <w:rPr>
          <w:rFonts w:ascii="Times New Roman" w:hAnsi="Times New Roman" w:cs="Times New Roman"/>
          <w:i/>
          <w:sz w:val="24"/>
          <w:szCs w:val="24"/>
        </w:rPr>
        <w:t xml:space="preserve"> </w:t>
      </w:r>
      <w:r w:rsidR="003A0EF5" w:rsidRPr="001846F6">
        <w:rPr>
          <w:rFonts w:ascii="Times New Roman" w:hAnsi="Times New Roman" w:cs="Times New Roman"/>
          <w:sz w:val="24"/>
          <w:szCs w:val="24"/>
        </w:rPr>
        <w:t>the second respondent to be the purchaser.</w:t>
      </w:r>
      <w:r w:rsidR="0044019A" w:rsidRPr="001846F6">
        <w:rPr>
          <w:rFonts w:ascii="Times New Roman" w:hAnsi="Times New Roman" w:cs="Times New Roman"/>
          <w:sz w:val="24"/>
          <w:szCs w:val="24"/>
        </w:rPr>
        <w:t xml:space="preserve"> The letter stated that the purchase price had to be paid into the Sheriff’s account within 7 days of the date of receipt of the letter failure of which the sale was to be deemed </w:t>
      </w:r>
      <w:r w:rsidR="00891E3D" w:rsidRPr="001846F6">
        <w:rPr>
          <w:rFonts w:ascii="Times New Roman" w:hAnsi="Times New Roman" w:cs="Times New Roman"/>
          <w:sz w:val="24"/>
          <w:szCs w:val="24"/>
        </w:rPr>
        <w:t>cancelled. The</w:t>
      </w:r>
      <w:r w:rsidR="003A0EF5" w:rsidRPr="001846F6">
        <w:rPr>
          <w:rFonts w:ascii="Times New Roman" w:hAnsi="Times New Roman" w:cs="Times New Roman"/>
          <w:sz w:val="24"/>
          <w:szCs w:val="24"/>
        </w:rPr>
        <w:t xml:space="preserve"> letter was copied to the</w:t>
      </w:r>
      <w:r w:rsidR="003E5007" w:rsidRPr="001846F6">
        <w:rPr>
          <w:rFonts w:ascii="Times New Roman" w:hAnsi="Times New Roman" w:cs="Times New Roman"/>
          <w:sz w:val="24"/>
          <w:szCs w:val="24"/>
        </w:rPr>
        <w:t xml:space="preserve"> estate agent the fourth respondent, the </w:t>
      </w:r>
      <w:r w:rsidR="003A0EF5" w:rsidRPr="001846F6">
        <w:rPr>
          <w:rFonts w:ascii="Times New Roman" w:hAnsi="Times New Roman" w:cs="Times New Roman"/>
          <w:sz w:val="24"/>
          <w:szCs w:val="24"/>
        </w:rPr>
        <w:t>purchaser 2</w:t>
      </w:r>
      <w:r w:rsidR="003A0EF5" w:rsidRPr="001846F6">
        <w:rPr>
          <w:rFonts w:ascii="Times New Roman" w:hAnsi="Times New Roman" w:cs="Times New Roman"/>
          <w:sz w:val="24"/>
          <w:szCs w:val="24"/>
          <w:vertAlign w:val="superscript"/>
        </w:rPr>
        <w:t>nd</w:t>
      </w:r>
      <w:r w:rsidR="003A0EF5" w:rsidRPr="001846F6">
        <w:rPr>
          <w:rFonts w:ascii="Times New Roman" w:hAnsi="Times New Roman" w:cs="Times New Roman"/>
          <w:sz w:val="24"/>
          <w:szCs w:val="24"/>
        </w:rPr>
        <w:t xml:space="preserve"> respondent</w:t>
      </w:r>
      <w:r w:rsidR="003E5007" w:rsidRPr="001846F6">
        <w:rPr>
          <w:rFonts w:ascii="Times New Roman" w:hAnsi="Times New Roman" w:cs="Times New Roman"/>
          <w:sz w:val="24"/>
          <w:szCs w:val="24"/>
        </w:rPr>
        <w:t xml:space="preserve"> and one of the judgment debtors Robert Brian van Rensburg</w:t>
      </w:r>
      <w:r w:rsidR="00DC6828">
        <w:rPr>
          <w:rFonts w:ascii="Times New Roman" w:hAnsi="Times New Roman" w:cs="Times New Roman"/>
          <w:sz w:val="24"/>
          <w:szCs w:val="24"/>
        </w:rPr>
        <w:t>,</w:t>
      </w:r>
      <w:r w:rsidR="003E5007" w:rsidRPr="001846F6">
        <w:rPr>
          <w:rFonts w:ascii="Times New Roman" w:hAnsi="Times New Roman" w:cs="Times New Roman"/>
          <w:sz w:val="24"/>
          <w:szCs w:val="24"/>
        </w:rPr>
        <w:t xml:space="preserve"> and the applicant was not copied. On the 13</w:t>
      </w:r>
      <w:r w:rsidR="003E5007" w:rsidRPr="001846F6">
        <w:rPr>
          <w:rFonts w:ascii="Times New Roman" w:hAnsi="Times New Roman" w:cs="Times New Roman"/>
          <w:sz w:val="24"/>
          <w:szCs w:val="24"/>
          <w:vertAlign w:val="superscript"/>
        </w:rPr>
        <w:t>th</w:t>
      </w:r>
      <w:r w:rsidR="003E5007" w:rsidRPr="001846F6">
        <w:rPr>
          <w:rFonts w:ascii="Times New Roman" w:hAnsi="Times New Roman" w:cs="Times New Roman"/>
          <w:sz w:val="24"/>
          <w:szCs w:val="24"/>
        </w:rPr>
        <w:t xml:space="preserve"> March 2017 the third respondent wrote to second respondent cancelling the sale and indicated that the property is to be put back on public auction with instructions from the instructing attorneys. Once again this letter was not copied to the applicant but was copied to the aforementioned previous </w:t>
      </w:r>
      <w:r w:rsidR="00891E3D" w:rsidRPr="001846F6">
        <w:rPr>
          <w:rFonts w:ascii="Times New Roman" w:hAnsi="Times New Roman" w:cs="Times New Roman"/>
          <w:sz w:val="24"/>
          <w:szCs w:val="24"/>
        </w:rPr>
        <w:t>recipients</w:t>
      </w:r>
      <w:r w:rsidR="003E5007" w:rsidRPr="001846F6">
        <w:rPr>
          <w:rFonts w:ascii="Times New Roman" w:hAnsi="Times New Roman" w:cs="Times New Roman"/>
          <w:sz w:val="24"/>
          <w:szCs w:val="24"/>
        </w:rPr>
        <w:t>. On the 29 March 2017 the 2</w:t>
      </w:r>
      <w:r w:rsidR="003E5007" w:rsidRPr="001846F6">
        <w:rPr>
          <w:rFonts w:ascii="Times New Roman" w:hAnsi="Times New Roman" w:cs="Times New Roman"/>
          <w:sz w:val="24"/>
          <w:szCs w:val="24"/>
          <w:vertAlign w:val="superscript"/>
        </w:rPr>
        <w:t>nd</w:t>
      </w:r>
      <w:r w:rsidR="003E5007" w:rsidRPr="001846F6">
        <w:rPr>
          <w:rFonts w:ascii="Times New Roman" w:hAnsi="Times New Roman" w:cs="Times New Roman"/>
          <w:sz w:val="24"/>
          <w:szCs w:val="24"/>
        </w:rPr>
        <w:t xml:space="preserve"> respondent paid the purchase price.</w:t>
      </w:r>
      <w:r w:rsidR="00D67609" w:rsidRPr="001846F6">
        <w:rPr>
          <w:rFonts w:ascii="Times New Roman" w:hAnsi="Times New Roman" w:cs="Times New Roman"/>
          <w:sz w:val="24"/>
          <w:szCs w:val="24"/>
        </w:rPr>
        <w:t xml:space="preserve"> </w:t>
      </w:r>
    </w:p>
    <w:p w:rsidR="00993556" w:rsidRPr="001846F6" w:rsidRDefault="00351E95" w:rsidP="001846F6">
      <w:pPr>
        <w:spacing w:after="0" w:line="360" w:lineRule="auto"/>
        <w:jc w:val="both"/>
        <w:rPr>
          <w:rFonts w:ascii="Times New Roman" w:hAnsi="Times New Roman" w:cs="Times New Roman"/>
          <w:sz w:val="24"/>
          <w:szCs w:val="24"/>
        </w:rPr>
      </w:pPr>
      <w:r w:rsidRPr="001846F6">
        <w:rPr>
          <w:rFonts w:ascii="Times New Roman" w:hAnsi="Times New Roman" w:cs="Times New Roman"/>
          <w:sz w:val="24"/>
          <w:szCs w:val="24"/>
        </w:rPr>
        <w:tab/>
        <w:t>The applicant has approached court on grounds he says are common law based. He avers that the sale was done behind his back and he only became aware that his property had been sold by pri</w:t>
      </w:r>
      <w:r w:rsidR="00AD6772" w:rsidRPr="001846F6">
        <w:rPr>
          <w:rFonts w:ascii="Times New Roman" w:hAnsi="Times New Roman" w:cs="Times New Roman"/>
          <w:sz w:val="24"/>
          <w:szCs w:val="24"/>
        </w:rPr>
        <w:t>vate treaty in March 2017, thu</w:t>
      </w:r>
      <w:r w:rsidRPr="001846F6">
        <w:rPr>
          <w:rFonts w:ascii="Times New Roman" w:hAnsi="Times New Roman" w:cs="Times New Roman"/>
          <w:sz w:val="24"/>
          <w:szCs w:val="24"/>
        </w:rPr>
        <w:t xml:space="preserve">s he was never given an opportunity to object to the </w:t>
      </w:r>
      <w:r w:rsidR="00096761" w:rsidRPr="001846F6">
        <w:rPr>
          <w:rFonts w:ascii="Times New Roman" w:hAnsi="Times New Roman" w:cs="Times New Roman"/>
          <w:sz w:val="24"/>
          <w:szCs w:val="24"/>
        </w:rPr>
        <w:t>sale. He</w:t>
      </w:r>
      <w:r w:rsidR="00AD6772" w:rsidRPr="001846F6">
        <w:rPr>
          <w:rFonts w:ascii="Times New Roman" w:hAnsi="Times New Roman" w:cs="Times New Roman"/>
          <w:sz w:val="24"/>
          <w:szCs w:val="24"/>
        </w:rPr>
        <w:t xml:space="preserve"> could thus not invok</w:t>
      </w:r>
      <w:r w:rsidR="00DC6828">
        <w:rPr>
          <w:rFonts w:ascii="Times New Roman" w:hAnsi="Times New Roman" w:cs="Times New Roman"/>
          <w:sz w:val="24"/>
          <w:szCs w:val="24"/>
        </w:rPr>
        <w:t>e his right given under Rule 359</w:t>
      </w:r>
      <w:r w:rsidR="00AD6772" w:rsidRPr="001846F6">
        <w:rPr>
          <w:rFonts w:ascii="Times New Roman" w:hAnsi="Times New Roman" w:cs="Times New Roman"/>
          <w:sz w:val="24"/>
          <w:szCs w:val="24"/>
        </w:rPr>
        <w:t xml:space="preserve"> of the High Court Rules 1971.</w:t>
      </w:r>
      <w:r w:rsidRPr="001846F6">
        <w:rPr>
          <w:rFonts w:ascii="Times New Roman" w:hAnsi="Times New Roman" w:cs="Times New Roman"/>
          <w:sz w:val="24"/>
          <w:szCs w:val="24"/>
        </w:rPr>
        <w:t xml:space="preserve"> He further submitted that apart from an offer made through an email by a party known and sharing the same address as the 4</w:t>
      </w:r>
      <w:r w:rsidRPr="001846F6">
        <w:rPr>
          <w:rFonts w:ascii="Times New Roman" w:hAnsi="Times New Roman" w:cs="Times New Roman"/>
          <w:sz w:val="24"/>
          <w:szCs w:val="24"/>
          <w:vertAlign w:val="superscript"/>
        </w:rPr>
        <w:t>th</w:t>
      </w:r>
      <w:r w:rsidRPr="001846F6">
        <w:rPr>
          <w:rFonts w:ascii="Times New Roman" w:hAnsi="Times New Roman" w:cs="Times New Roman"/>
          <w:sz w:val="24"/>
          <w:szCs w:val="24"/>
        </w:rPr>
        <w:t xml:space="preserve"> respondent the esta</w:t>
      </w:r>
      <w:r w:rsidR="00F12075" w:rsidRPr="001846F6">
        <w:rPr>
          <w:rFonts w:ascii="Times New Roman" w:hAnsi="Times New Roman" w:cs="Times New Roman"/>
          <w:sz w:val="24"/>
          <w:szCs w:val="24"/>
        </w:rPr>
        <w:t>te agent</w:t>
      </w:r>
      <w:r w:rsidR="00DC6828">
        <w:rPr>
          <w:rFonts w:ascii="Times New Roman" w:hAnsi="Times New Roman" w:cs="Times New Roman"/>
          <w:sz w:val="24"/>
          <w:szCs w:val="24"/>
        </w:rPr>
        <w:t>,</w:t>
      </w:r>
      <w:r w:rsidR="00F12075" w:rsidRPr="001846F6">
        <w:rPr>
          <w:rFonts w:ascii="Times New Roman" w:hAnsi="Times New Roman" w:cs="Times New Roman"/>
          <w:sz w:val="24"/>
          <w:szCs w:val="24"/>
        </w:rPr>
        <w:t xml:space="preserve"> for </w:t>
      </w:r>
      <w:r w:rsidR="00DC6828">
        <w:rPr>
          <w:rFonts w:ascii="Times New Roman" w:hAnsi="Times New Roman" w:cs="Times New Roman"/>
          <w:sz w:val="24"/>
          <w:szCs w:val="24"/>
        </w:rPr>
        <w:t xml:space="preserve">an amount of $39000-00 </w:t>
      </w:r>
      <w:r w:rsidR="00F12075" w:rsidRPr="001846F6">
        <w:rPr>
          <w:rFonts w:ascii="Times New Roman" w:hAnsi="Times New Roman" w:cs="Times New Roman"/>
          <w:sz w:val="24"/>
          <w:szCs w:val="24"/>
        </w:rPr>
        <w:t>exactly what the e</w:t>
      </w:r>
      <w:r w:rsidRPr="001846F6">
        <w:rPr>
          <w:rFonts w:ascii="Times New Roman" w:hAnsi="Times New Roman" w:cs="Times New Roman"/>
          <w:sz w:val="24"/>
          <w:szCs w:val="24"/>
        </w:rPr>
        <w:t>state agent had indicate</w:t>
      </w:r>
      <w:r w:rsidR="004538E8">
        <w:rPr>
          <w:rFonts w:ascii="Times New Roman" w:hAnsi="Times New Roman" w:cs="Times New Roman"/>
          <w:sz w:val="24"/>
          <w:szCs w:val="24"/>
        </w:rPr>
        <w:t>d as the forced sale value no</w:t>
      </w:r>
      <w:r w:rsidR="00993556" w:rsidRPr="001846F6">
        <w:rPr>
          <w:rFonts w:ascii="Times New Roman" w:hAnsi="Times New Roman" w:cs="Times New Roman"/>
          <w:sz w:val="24"/>
          <w:szCs w:val="24"/>
        </w:rPr>
        <w:t xml:space="preserve"> other offers have been produced so as to validate the claim that the offer was </w:t>
      </w:r>
      <w:r w:rsidR="00096761" w:rsidRPr="001846F6">
        <w:rPr>
          <w:rFonts w:ascii="Times New Roman" w:hAnsi="Times New Roman" w:cs="Times New Roman"/>
          <w:sz w:val="24"/>
          <w:szCs w:val="24"/>
        </w:rPr>
        <w:t>reasonable. Collusion</w:t>
      </w:r>
      <w:r w:rsidR="00AD6772" w:rsidRPr="001846F6">
        <w:rPr>
          <w:rFonts w:ascii="Times New Roman" w:hAnsi="Times New Roman" w:cs="Times New Roman"/>
          <w:sz w:val="24"/>
          <w:szCs w:val="24"/>
        </w:rPr>
        <w:t xml:space="preserve"> could also not be ruled out.</w:t>
      </w:r>
      <w:r w:rsidR="00993556" w:rsidRPr="001846F6">
        <w:rPr>
          <w:rFonts w:ascii="Times New Roman" w:hAnsi="Times New Roman" w:cs="Times New Roman"/>
          <w:sz w:val="24"/>
          <w:szCs w:val="24"/>
        </w:rPr>
        <w:t xml:space="preserve"> That the third respond</w:t>
      </w:r>
      <w:r w:rsidR="004538E8">
        <w:rPr>
          <w:rFonts w:ascii="Times New Roman" w:hAnsi="Times New Roman" w:cs="Times New Roman"/>
          <w:sz w:val="24"/>
          <w:szCs w:val="24"/>
        </w:rPr>
        <w:t>ent</w:t>
      </w:r>
      <w:r w:rsidR="00993556" w:rsidRPr="001846F6">
        <w:rPr>
          <w:rFonts w:ascii="Times New Roman" w:hAnsi="Times New Roman" w:cs="Times New Roman"/>
          <w:sz w:val="24"/>
          <w:szCs w:val="24"/>
        </w:rPr>
        <w:t xml:space="preserve"> being the Sheriff had written to the purchaser cancelling the sale on the 13</w:t>
      </w:r>
      <w:r w:rsidR="00993556" w:rsidRPr="001846F6">
        <w:rPr>
          <w:rFonts w:ascii="Times New Roman" w:hAnsi="Times New Roman" w:cs="Times New Roman"/>
          <w:sz w:val="24"/>
          <w:szCs w:val="24"/>
          <w:vertAlign w:val="superscript"/>
        </w:rPr>
        <w:t>th</w:t>
      </w:r>
      <w:r w:rsidR="00993556" w:rsidRPr="001846F6">
        <w:rPr>
          <w:rFonts w:ascii="Times New Roman" w:hAnsi="Times New Roman" w:cs="Times New Roman"/>
          <w:sz w:val="24"/>
          <w:szCs w:val="24"/>
        </w:rPr>
        <w:t xml:space="preserve"> March 2017 and not opposed the setting aside of the sale in his report of the </w:t>
      </w:r>
      <w:r w:rsidR="00AD6772" w:rsidRPr="001846F6">
        <w:rPr>
          <w:rFonts w:ascii="Times New Roman" w:hAnsi="Times New Roman" w:cs="Times New Roman"/>
          <w:sz w:val="24"/>
          <w:szCs w:val="24"/>
        </w:rPr>
        <w:t>27</w:t>
      </w:r>
      <w:r w:rsidR="00AD6772" w:rsidRPr="001846F6">
        <w:rPr>
          <w:rFonts w:ascii="Times New Roman" w:hAnsi="Times New Roman" w:cs="Times New Roman"/>
          <w:sz w:val="24"/>
          <w:szCs w:val="24"/>
          <w:vertAlign w:val="superscript"/>
        </w:rPr>
        <w:t>th</w:t>
      </w:r>
      <w:r w:rsidR="00AD6772" w:rsidRPr="001846F6">
        <w:rPr>
          <w:rFonts w:ascii="Times New Roman" w:hAnsi="Times New Roman" w:cs="Times New Roman"/>
          <w:sz w:val="24"/>
          <w:szCs w:val="24"/>
        </w:rPr>
        <w:t xml:space="preserve"> March 2017</w:t>
      </w:r>
      <w:r w:rsidR="00DC6828">
        <w:rPr>
          <w:rFonts w:ascii="Times New Roman" w:hAnsi="Times New Roman" w:cs="Times New Roman"/>
          <w:sz w:val="24"/>
          <w:szCs w:val="24"/>
        </w:rPr>
        <w:t>,</w:t>
      </w:r>
      <w:r w:rsidR="00AD6772" w:rsidRPr="001846F6">
        <w:rPr>
          <w:rFonts w:ascii="Times New Roman" w:hAnsi="Times New Roman" w:cs="Times New Roman"/>
          <w:sz w:val="24"/>
          <w:szCs w:val="24"/>
        </w:rPr>
        <w:t xml:space="preserve"> to then allege in a letter of 22</w:t>
      </w:r>
      <w:r w:rsidR="00AD6772" w:rsidRPr="001846F6">
        <w:rPr>
          <w:rFonts w:ascii="Times New Roman" w:hAnsi="Times New Roman" w:cs="Times New Roman"/>
          <w:sz w:val="24"/>
          <w:szCs w:val="24"/>
          <w:vertAlign w:val="superscript"/>
        </w:rPr>
        <w:t>nd</w:t>
      </w:r>
      <w:r w:rsidR="00AD6772" w:rsidRPr="001846F6">
        <w:rPr>
          <w:rFonts w:ascii="Times New Roman" w:hAnsi="Times New Roman" w:cs="Times New Roman"/>
          <w:sz w:val="24"/>
          <w:szCs w:val="24"/>
        </w:rPr>
        <w:t xml:space="preserve"> February 2019</w:t>
      </w:r>
      <w:r w:rsidR="00B542DC" w:rsidRPr="001846F6">
        <w:rPr>
          <w:rFonts w:ascii="Times New Roman" w:hAnsi="Times New Roman" w:cs="Times New Roman"/>
          <w:sz w:val="24"/>
          <w:szCs w:val="24"/>
        </w:rPr>
        <w:t xml:space="preserve"> that the sale was not cancelled shows the impropriety on the Sheriff’s part. It is the applicant’s case that a purchase </w:t>
      </w:r>
      <w:r w:rsidR="00B542DC" w:rsidRPr="001846F6">
        <w:rPr>
          <w:rFonts w:ascii="Times New Roman" w:hAnsi="Times New Roman" w:cs="Times New Roman"/>
          <w:sz w:val="24"/>
          <w:szCs w:val="24"/>
        </w:rPr>
        <w:lastRenderedPageBreak/>
        <w:t>price of US$39000-00 is grossly low given that when the property was rendered as security</w:t>
      </w:r>
      <w:r w:rsidR="00F12075" w:rsidRPr="001846F6">
        <w:rPr>
          <w:rFonts w:ascii="Times New Roman" w:hAnsi="Times New Roman" w:cs="Times New Roman"/>
          <w:sz w:val="24"/>
          <w:szCs w:val="24"/>
        </w:rPr>
        <w:t>,</w:t>
      </w:r>
      <w:r w:rsidR="00B542DC" w:rsidRPr="001846F6">
        <w:rPr>
          <w:rFonts w:ascii="Times New Roman" w:hAnsi="Times New Roman" w:cs="Times New Roman"/>
          <w:sz w:val="24"/>
          <w:szCs w:val="24"/>
        </w:rPr>
        <w:t xml:space="preserve"> Afrasia Bank Zimbabwe the 1</w:t>
      </w:r>
      <w:r w:rsidR="00B542DC" w:rsidRPr="001846F6">
        <w:rPr>
          <w:rFonts w:ascii="Times New Roman" w:hAnsi="Times New Roman" w:cs="Times New Roman"/>
          <w:sz w:val="24"/>
          <w:szCs w:val="24"/>
          <w:vertAlign w:val="superscript"/>
        </w:rPr>
        <w:t>st</w:t>
      </w:r>
      <w:r w:rsidR="00B542DC" w:rsidRPr="001846F6">
        <w:rPr>
          <w:rFonts w:ascii="Times New Roman" w:hAnsi="Times New Roman" w:cs="Times New Roman"/>
          <w:sz w:val="24"/>
          <w:szCs w:val="24"/>
        </w:rPr>
        <w:t xml:space="preserve"> respondent</w:t>
      </w:r>
      <w:r w:rsidR="00F12075" w:rsidRPr="001846F6">
        <w:rPr>
          <w:rFonts w:ascii="Times New Roman" w:hAnsi="Times New Roman" w:cs="Times New Roman"/>
          <w:sz w:val="24"/>
          <w:szCs w:val="24"/>
        </w:rPr>
        <w:t>,</w:t>
      </w:r>
      <w:r w:rsidR="00B542DC" w:rsidRPr="001846F6">
        <w:rPr>
          <w:rFonts w:ascii="Times New Roman" w:hAnsi="Times New Roman" w:cs="Times New Roman"/>
          <w:sz w:val="24"/>
          <w:szCs w:val="24"/>
        </w:rPr>
        <w:t xml:space="preserve"> valued the property at US$300 000-00 in April 2016</w:t>
      </w:r>
      <w:r w:rsidR="00F12075" w:rsidRPr="001846F6">
        <w:rPr>
          <w:rFonts w:ascii="Times New Roman" w:hAnsi="Times New Roman" w:cs="Times New Roman"/>
          <w:sz w:val="24"/>
          <w:szCs w:val="24"/>
        </w:rPr>
        <w:t xml:space="preserve">. The applicant had </w:t>
      </w:r>
      <w:r w:rsidR="00B542DC" w:rsidRPr="001846F6">
        <w:rPr>
          <w:rFonts w:ascii="Times New Roman" w:hAnsi="Times New Roman" w:cs="Times New Roman"/>
          <w:sz w:val="24"/>
          <w:szCs w:val="24"/>
        </w:rPr>
        <w:t>also found a buyer who had offered US$350 000-00</w:t>
      </w:r>
      <w:r w:rsidR="00F12075" w:rsidRPr="001846F6">
        <w:rPr>
          <w:rFonts w:ascii="Times New Roman" w:hAnsi="Times New Roman" w:cs="Times New Roman"/>
          <w:sz w:val="24"/>
          <w:szCs w:val="24"/>
        </w:rPr>
        <w:t>.</w:t>
      </w:r>
      <w:r w:rsidR="00993556" w:rsidRPr="001846F6">
        <w:rPr>
          <w:rFonts w:ascii="Times New Roman" w:hAnsi="Times New Roman" w:cs="Times New Roman"/>
          <w:sz w:val="24"/>
          <w:szCs w:val="24"/>
        </w:rPr>
        <w:t xml:space="preserve"> </w:t>
      </w:r>
      <w:r w:rsidR="00B74285" w:rsidRPr="001846F6">
        <w:rPr>
          <w:rFonts w:ascii="Times New Roman" w:hAnsi="Times New Roman" w:cs="Times New Roman"/>
          <w:sz w:val="24"/>
          <w:szCs w:val="24"/>
        </w:rPr>
        <w:t>The applicant placed before the court a valuation report by Fitz &amp; Des Real Estate placing the market value at US$101 500-00 and the forced market value at US$60 000-00.</w:t>
      </w:r>
    </w:p>
    <w:p w:rsidR="00B74285" w:rsidRPr="001846F6" w:rsidRDefault="00B74285" w:rsidP="00096761">
      <w:pPr>
        <w:spacing w:after="0" w:line="360" w:lineRule="auto"/>
        <w:ind w:firstLine="720"/>
        <w:jc w:val="both"/>
        <w:rPr>
          <w:rFonts w:ascii="Times New Roman" w:hAnsi="Times New Roman" w:cs="Times New Roman"/>
          <w:sz w:val="24"/>
          <w:szCs w:val="24"/>
        </w:rPr>
      </w:pPr>
      <w:r w:rsidRPr="001846F6">
        <w:rPr>
          <w:rFonts w:ascii="Times New Roman" w:hAnsi="Times New Roman" w:cs="Times New Roman"/>
          <w:sz w:val="24"/>
          <w:szCs w:val="24"/>
        </w:rPr>
        <w:t>The respondent sets his response in 5 paragraphs which averages 3 sentences per paragraph. In essence, the 1</w:t>
      </w:r>
      <w:r w:rsidRPr="001846F6">
        <w:rPr>
          <w:rFonts w:ascii="Times New Roman" w:hAnsi="Times New Roman" w:cs="Times New Roman"/>
          <w:sz w:val="24"/>
          <w:szCs w:val="24"/>
          <w:vertAlign w:val="superscript"/>
        </w:rPr>
        <w:t>st</w:t>
      </w:r>
      <w:r w:rsidRPr="001846F6">
        <w:rPr>
          <w:rFonts w:ascii="Times New Roman" w:hAnsi="Times New Roman" w:cs="Times New Roman"/>
          <w:sz w:val="24"/>
          <w:szCs w:val="24"/>
        </w:rPr>
        <w:t xml:space="preserve"> respondent refers to his opposing affidavit in HC2474/17 which appl</w:t>
      </w:r>
      <w:r w:rsidR="00200B72" w:rsidRPr="001846F6">
        <w:rPr>
          <w:rFonts w:ascii="Times New Roman" w:hAnsi="Times New Roman" w:cs="Times New Roman"/>
          <w:sz w:val="24"/>
          <w:szCs w:val="24"/>
        </w:rPr>
        <w:t>ication was dismissed</w:t>
      </w:r>
      <w:r w:rsidRPr="001846F6">
        <w:rPr>
          <w:rFonts w:ascii="Times New Roman" w:hAnsi="Times New Roman" w:cs="Times New Roman"/>
          <w:sz w:val="24"/>
          <w:szCs w:val="24"/>
        </w:rPr>
        <w:t>. The 1</w:t>
      </w:r>
      <w:r w:rsidRPr="001846F6">
        <w:rPr>
          <w:rFonts w:ascii="Times New Roman" w:hAnsi="Times New Roman" w:cs="Times New Roman"/>
          <w:sz w:val="24"/>
          <w:szCs w:val="24"/>
          <w:vertAlign w:val="superscript"/>
        </w:rPr>
        <w:t>st</w:t>
      </w:r>
      <w:r w:rsidRPr="001846F6">
        <w:rPr>
          <w:rFonts w:ascii="Times New Roman" w:hAnsi="Times New Roman" w:cs="Times New Roman"/>
          <w:sz w:val="24"/>
          <w:szCs w:val="24"/>
        </w:rPr>
        <w:t xml:space="preserve"> respondent further refers to the </w:t>
      </w:r>
      <w:r w:rsidR="00147733" w:rsidRPr="001846F6">
        <w:rPr>
          <w:rFonts w:ascii="Times New Roman" w:hAnsi="Times New Roman" w:cs="Times New Roman"/>
          <w:sz w:val="24"/>
          <w:szCs w:val="24"/>
        </w:rPr>
        <w:t>hearing of the supreme court which of course is long since passed and the Supreme court as previously ref</w:t>
      </w:r>
      <w:r w:rsidR="00200B72" w:rsidRPr="001846F6">
        <w:rPr>
          <w:rFonts w:ascii="Times New Roman" w:hAnsi="Times New Roman" w:cs="Times New Roman"/>
          <w:sz w:val="24"/>
          <w:szCs w:val="24"/>
        </w:rPr>
        <w:t>er</w:t>
      </w:r>
      <w:r w:rsidR="00147733" w:rsidRPr="001846F6">
        <w:rPr>
          <w:rFonts w:ascii="Times New Roman" w:hAnsi="Times New Roman" w:cs="Times New Roman"/>
          <w:sz w:val="24"/>
          <w:szCs w:val="24"/>
        </w:rPr>
        <w:t xml:space="preserve">red to upheld </w:t>
      </w:r>
      <w:r w:rsidR="00147733" w:rsidRPr="000136E0">
        <w:rPr>
          <w:rFonts w:ascii="Times New Roman" w:hAnsi="Times New Roman" w:cs="Times New Roman"/>
          <w:smallCaps/>
          <w:sz w:val="24"/>
          <w:szCs w:val="24"/>
        </w:rPr>
        <w:t>Makoni</w:t>
      </w:r>
      <w:r w:rsidR="00147733" w:rsidRPr="001846F6">
        <w:rPr>
          <w:rFonts w:ascii="Times New Roman" w:hAnsi="Times New Roman" w:cs="Times New Roman"/>
          <w:sz w:val="24"/>
          <w:szCs w:val="24"/>
        </w:rPr>
        <w:t xml:space="preserve"> J (as she then was)’s judgment that dismissed the applicant’s previous application as not being properly before  the court.</w:t>
      </w:r>
      <w:r w:rsidR="00113F5C" w:rsidRPr="001846F6">
        <w:rPr>
          <w:rFonts w:ascii="Times New Roman" w:hAnsi="Times New Roman" w:cs="Times New Roman"/>
          <w:sz w:val="24"/>
          <w:szCs w:val="24"/>
        </w:rPr>
        <w:t xml:space="preserve"> </w:t>
      </w:r>
      <w:r w:rsidR="00200B72" w:rsidRPr="001846F6">
        <w:rPr>
          <w:rFonts w:ascii="Times New Roman" w:hAnsi="Times New Roman" w:cs="Times New Roman"/>
          <w:sz w:val="24"/>
          <w:szCs w:val="24"/>
        </w:rPr>
        <w:t>Basically the facts of the case are not contested by the 1</w:t>
      </w:r>
      <w:r w:rsidR="00200B72" w:rsidRPr="001846F6">
        <w:rPr>
          <w:rFonts w:ascii="Times New Roman" w:hAnsi="Times New Roman" w:cs="Times New Roman"/>
          <w:sz w:val="24"/>
          <w:szCs w:val="24"/>
          <w:vertAlign w:val="superscript"/>
        </w:rPr>
        <w:t>st</w:t>
      </w:r>
      <w:r w:rsidR="00200B72" w:rsidRPr="001846F6">
        <w:rPr>
          <w:rFonts w:ascii="Times New Roman" w:hAnsi="Times New Roman" w:cs="Times New Roman"/>
          <w:sz w:val="24"/>
          <w:szCs w:val="24"/>
        </w:rPr>
        <w:t xml:space="preserve"> respondent as the sale is documented from the time that the 1</w:t>
      </w:r>
      <w:r w:rsidR="00200B72" w:rsidRPr="001846F6">
        <w:rPr>
          <w:rFonts w:ascii="Times New Roman" w:hAnsi="Times New Roman" w:cs="Times New Roman"/>
          <w:sz w:val="24"/>
          <w:szCs w:val="24"/>
          <w:vertAlign w:val="superscript"/>
        </w:rPr>
        <w:t>st</w:t>
      </w:r>
      <w:r w:rsidR="00200B72" w:rsidRPr="001846F6">
        <w:rPr>
          <w:rFonts w:ascii="Times New Roman" w:hAnsi="Times New Roman" w:cs="Times New Roman"/>
          <w:sz w:val="24"/>
          <w:szCs w:val="24"/>
        </w:rPr>
        <w:t xml:space="preserve"> respondent was advised that its bid h</w:t>
      </w:r>
      <w:r w:rsidR="005E6EF7" w:rsidRPr="001846F6">
        <w:rPr>
          <w:rFonts w:ascii="Times New Roman" w:hAnsi="Times New Roman" w:cs="Times New Roman"/>
          <w:sz w:val="24"/>
          <w:szCs w:val="24"/>
        </w:rPr>
        <w:t>ad been accepted. It is when the</w:t>
      </w:r>
      <w:r w:rsidR="00200B72" w:rsidRPr="001846F6">
        <w:rPr>
          <w:rFonts w:ascii="Times New Roman" w:hAnsi="Times New Roman" w:cs="Times New Roman"/>
          <w:sz w:val="24"/>
          <w:szCs w:val="24"/>
        </w:rPr>
        <w:t xml:space="preserve"> applicant became aware that the 1</w:t>
      </w:r>
      <w:r w:rsidR="00200B72" w:rsidRPr="001846F6">
        <w:rPr>
          <w:rFonts w:ascii="Times New Roman" w:hAnsi="Times New Roman" w:cs="Times New Roman"/>
          <w:sz w:val="24"/>
          <w:szCs w:val="24"/>
          <w:vertAlign w:val="superscript"/>
        </w:rPr>
        <w:t>st</w:t>
      </w:r>
      <w:r w:rsidR="00200B72" w:rsidRPr="001846F6">
        <w:rPr>
          <w:rFonts w:ascii="Times New Roman" w:hAnsi="Times New Roman" w:cs="Times New Roman"/>
          <w:sz w:val="24"/>
          <w:szCs w:val="24"/>
        </w:rPr>
        <w:t xml:space="preserve"> resp</w:t>
      </w:r>
      <w:r w:rsidR="002E6AB3" w:rsidRPr="001846F6">
        <w:rPr>
          <w:rFonts w:ascii="Times New Roman" w:hAnsi="Times New Roman" w:cs="Times New Roman"/>
          <w:sz w:val="24"/>
          <w:szCs w:val="24"/>
        </w:rPr>
        <w:t>ondent avers that given that the property was being advertised it could not be that the applicant became aware of the sale on the 3</w:t>
      </w:r>
      <w:r w:rsidR="002E6AB3" w:rsidRPr="001846F6">
        <w:rPr>
          <w:rFonts w:ascii="Times New Roman" w:hAnsi="Times New Roman" w:cs="Times New Roman"/>
          <w:sz w:val="24"/>
          <w:szCs w:val="24"/>
          <w:vertAlign w:val="superscript"/>
        </w:rPr>
        <w:t>rd</w:t>
      </w:r>
      <w:r w:rsidR="002E6AB3" w:rsidRPr="001846F6">
        <w:rPr>
          <w:rFonts w:ascii="Times New Roman" w:hAnsi="Times New Roman" w:cs="Times New Roman"/>
          <w:sz w:val="24"/>
          <w:szCs w:val="24"/>
        </w:rPr>
        <w:t xml:space="preserve"> March 2017</w:t>
      </w:r>
      <w:r w:rsidR="00200B72" w:rsidRPr="001846F6">
        <w:rPr>
          <w:rFonts w:ascii="Times New Roman" w:hAnsi="Times New Roman" w:cs="Times New Roman"/>
          <w:sz w:val="24"/>
          <w:szCs w:val="24"/>
        </w:rPr>
        <w:t>.</w:t>
      </w:r>
      <w:r w:rsidR="002E6AB3" w:rsidRPr="001846F6">
        <w:rPr>
          <w:rFonts w:ascii="Times New Roman" w:hAnsi="Times New Roman" w:cs="Times New Roman"/>
          <w:sz w:val="24"/>
          <w:szCs w:val="24"/>
        </w:rPr>
        <w:t xml:space="preserve"> The 2</w:t>
      </w:r>
      <w:r w:rsidR="002E6AB3" w:rsidRPr="001846F6">
        <w:rPr>
          <w:rFonts w:ascii="Times New Roman" w:hAnsi="Times New Roman" w:cs="Times New Roman"/>
          <w:sz w:val="24"/>
          <w:szCs w:val="24"/>
          <w:vertAlign w:val="superscript"/>
        </w:rPr>
        <w:t>nd</w:t>
      </w:r>
      <w:r w:rsidR="002E6AB3" w:rsidRPr="001846F6">
        <w:rPr>
          <w:rFonts w:ascii="Times New Roman" w:hAnsi="Times New Roman" w:cs="Times New Roman"/>
          <w:sz w:val="24"/>
          <w:szCs w:val="24"/>
        </w:rPr>
        <w:t xml:space="preserve"> respondent contends in the incorporated affidavit that the purchase price of US$39 000-00 is not grossly and unreasonably low given the current economic conditions in Zimbabwe. </w:t>
      </w:r>
      <w:r w:rsidR="005E6EF7" w:rsidRPr="001846F6">
        <w:rPr>
          <w:rFonts w:ascii="Times New Roman" w:hAnsi="Times New Roman" w:cs="Times New Roman"/>
          <w:sz w:val="24"/>
          <w:szCs w:val="24"/>
        </w:rPr>
        <w:t>The 1</w:t>
      </w:r>
      <w:r w:rsidR="005E6EF7" w:rsidRPr="001846F6">
        <w:rPr>
          <w:rFonts w:ascii="Times New Roman" w:hAnsi="Times New Roman" w:cs="Times New Roman"/>
          <w:sz w:val="24"/>
          <w:szCs w:val="24"/>
          <w:vertAlign w:val="superscript"/>
        </w:rPr>
        <w:t>st</w:t>
      </w:r>
      <w:r w:rsidR="005E6EF7" w:rsidRPr="001846F6">
        <w:rPr>
          <w:rFonts w:ascii="Times New Roman" w:hAnsi="Times New Roman" w:cs="Times New Roman"/>
          <w:sz w:val="24"/>
          <w:szCs w:val="24"/>
        </w:rPr>
        <w:t xml:space="preserve"> respondent submitted that the grounds pleaded by the applicant do not suffice to have the sale set aside in that there was reference in the initial application of common law grounds hence this was piecemeal approach to litigation. Further that the amount should have been US$60 000-00 is not sufficient.</w:t>
      </w:r>
    </w:p>
    <w:p w:rsidR="005E6EF7" w:rsidRPr="001846F6" w:rsidRDefault="002E6AB3" w:rsidP="001846F6">
      <w:pPr>
        <w:spacing w:after="0" w:line="360" w:lineRule="auto"/>
        <w:jc w:val="both"/>
        <w:rPr>
          <w:rFonts w:ascii="Times New Roman" w:hAnsi="Times New Roman" w:cs="Times New Roman"/>
          <w:sz w:val="24"/>
          <w:szCs w:val="24"/>
        </w:rPr>
      </w:pPr>
      <w:r w:rsidRPr="001846F6">
        <w:rPr>
          <w:rFonts w:ascii="Times New Roman" w:hAnsi="Times New Roman" w:cs="Times New Roman"/>
          <w:sz w:val="24"/>
          <w:szCs w:val="24"/>
        </w:rPr>
        <w:tab/>
        <w:t>It is</w:t>
      </w:r>
      <w:r w:rsidR="00856033" w:rsidRPr="001846F6">
        <w:rPr>
          <w:rFonts w:ascii="Times New Roman" w:hAnsi="Times New Roman" w:cs="Times New Roman"/>
          <w:sz w:val="24"/>
          <w:szCs w:val="24"/>
        </w:rPr>
        <w:t xml:space="preserve"> </w:t>
      </w:r>
      <w:r w:rsidR="00F10CE6" w:rsidRPr="001846F6">
        <w:rPr>
          <w:rFonts w:ascii="Times New Roman" w:hAnsi="Times New Roman" w:cs="Times New Roman"/>
          <w:sz w:val="24"/>
          <w:szCs w:val="24"/>
        </w:rPr>
        <w:t>now established</w:t>
      </w:r>
      <w:r w:rsidRPr="001846F6">
        <w:rPr>
          <w:rFonts w:ascii="Times New Roman" w:hAnsi="Times New Roman" w:cs="Times New Roman"/>
          <w:sz w:val="24"/>
          <w:szCs w:val="24"/>
        </w:rPr>
        <w:t xml:space="preserve"> </w:t>
      </w:r>
      <w:r w:rsidR="00856033" w:rsidRPr="001846F6">
        <w:rPr>
          <w:rFonts w:ascii="Times New Roman" w:hAnsi="Times New Roman" w:cs="Times New Roman"/>
          <w:sz w:val="24"/>
          <w:szCs w:val="24"/>
        </w:rPr>
        <w:t>that at common law any person interested in a sale in execution has a</w:t>
      </w:r>
      <w:r w:rsidR="00A617A7" w:rsidRPr="001846F6">
        <w:rPr>
          <w:rFonts w:ascii="Times New Roman" w:hAnsi="Times New Roman" w:cs="Times New Roman"/>
          <w:sz w:val="24"/>
          <w:szCs w:val="24"/>
        </w:rPr>
        <w:t>n elective</w:t>
      </w:r>
      <w:r w:rsidR="00856033" w:rsidRPr="001846F6">
        <w:rPr>
          <w:rFonts w:ascii="Times New Roman" w:hAnsi="Times New Roman" w:cs="Times New Roman"/>
          <w:sz w:val="24"/>
          <w:szCs w:val="24"/>
        </w:rPr>
        <w:t xml:space="preserve"> right to apply to court to have the sale set aside on good cause shown although courts are reluctant to set aside a sale which has been confirmed. The courts are even more reluctant to set aside a sale where transfer of the immovable property has been effected. See </w:t>
      </w:r>
      <w:r w:rsidR="00856033" w:rsidRPr="001846F6">
        <w:rPr>
          <w:rFonts w:ascii="Times New Roman" w:hAnsi="Times New Roman" w:cs="Times New Roman"/>
          <w:i/>
          <w:sz w:val="24"/>
          <w:szCs w:val="24"/>
        </w:rPr>
        <w:t xml:space="preserve">Garati </w:t>
      </w:r>
      <w:r w:rsidR="00856033" w:rsidRPr="00F10CE6">
        <w:rPr>
          <w:rFonts w:ascii="Times New Roman" w:hAnsi="Times New Roman" w:cs="Times New Roman"/>
          <w:sz w:val="24"/>
          <w:szCs w:val="24"/>
        </w:rPr>
        <w:t>v</w:t>
      </w:r>
      <w:r w:rsidR="00856033" w:rsidRPr="001846F6">
        <w:rPr>
          <w:rFonts w:ascii="Times New Roman" w:hAnsi="Times New Roman" w:cs="Times New Roman"/>
          <w:i/>
          <w:sz w:val="24"/>
          <w:szCs w:val="24"/>
        </w:rPr>
        <w:t xml:space="preserve"> Mudzingwa &amp; Ors</w:t>
      </w:r>
      <w:r w:rsidR="00856033" w:rsidRPr="001846F6">
        <w:rPr>
          <w:rFonts w:ascii="Times New Roman" w:hAnsi="Times New Roman" w:cs="Times New Roman"/>
          <w:sz w:val="24"/>
          <w:szCs w:val="24"/>
        </w:rPr>
        <w:t xml:space="preserve"> 2008 (2)ZLR 88 at 94</w:t>
      </w:r>
      <w:r w:rsidR="00A617A7" w:rsidRPr="001846F6">
        <w:rPr>
          <w:rFonts w:ascii="Times New Roman" w:hAnsi="Times New Roman" w:cs="Times New Roman"/>
          <w:sz w:val="24"/>
          <w:szCs w:val="24"/>
        </w:rPr>
        <w:t>.</w:t>
      </w:r>
      <w:r w:rsidR="00B44C54" w:rsidRPr="001846F6">
        <w:rPr>
          <w:rFonts w:ascii="Times New Roman" w:hAnsi="Times New Roman" w:cs="Times New Roman"/>
          <w:sz w:val="24"/>
          <w:szCs w:val="24"/>
        </w:rPr>
        <w:t xml:space="preserve"> It is also an </w:t>
      </w:r>
      <w:r w:rsidR="00F10CE6" w:rsidRPr="001846F6">
        <w:rPr>
          <w:rFonts w:ascii="Times New Roman" w:hAnsi="Times New Roman" w:cs="Times New Roman"/>
          <w:sz w:val="24"/>
          <w:szCs w:val="24"/>
        </w:rPr>
        <w:t>entrenched</w:t>
      </w:r>
      <w:r w:rsidR="00B44C54" w:rsidRPr="001846F6">
        <w:rPr>
          <w:rFonts w:ascii="Times New Roman" w:hAnsi="Times New Roman" w:cs="Times New Roman"/>
          <w:sz w:val="24"/>
          <w:szCs w:val="24"/>
        </w:rPr>
        <w:t xml:space="preserve"> rule that </w:t>
      </w:r>
      <w:r w:rsidR="00D84E64" w:rsidRPr="001846F6">
        <w:rPr>
          <w:rFonts w:ascii="Times New Roman" w:hAnsi="Times New Roman" w:cs="Times New Roman"/>
          <w:sz w:val="24"/>
          <w:szCs w:val="24"/>
        </w:rPr>
        <w:t>“</w:t>
      </w:r>
      <w:r w:rsidR="00B44C54" w:rsidRPr="001846F6">
        <w:rPr>
          <w:rFonts w:ascii="Times New Roman" w:hAnsi="Times New Roman" w:cs="Times New Roman"/>
          <w:sz w:val="24"/>
          <w:szCs w:val="24"/>
        </w:rPr>
        <w:t>under common law immovable property sold under judicial decree cannot after transfer has been passe</w:t>
      </w:r>
      <w:r w:rsidR="00DC6828">
        <w:rPr>
          <w:rFonts w:ascii="Times New Roman" w:hAnsi="Times New Roman" w:cs="Times New Roman"/>
          <w:sz w:val="24"/>
          <w:szCs w:val="24"/>
        </w:rPr>
        <w:t>d</w:t>
      </w:r>
      <w:r w:rsidR="00B44C54" w:rsidRPr="001846F6">
        <w:rPr>
          <w:rFonts w:ascii="Times New Roman" w:hAnsi="Times New Roman" w:cs="Times New Roman"/>
          <w:sz w:val="24"/>
          <w:szCs w:val="24"/>
        </w:rPr>
        <w:t>, be impeached in the absence of an allegation</w:t>
      </w:r>
      <w:r w:rsidR="00D84E64" w:rsidRPr="001846F6">
        <w:rPr>
          <w:rFonts w:ascii="Times New Roman" w:hAnsi="Times New Roman" w:cs="Times New Roman"/>
          <w:sz w:val="24"/>
          <w:szCs w:val="24"/>
        </w:rPr>
        <w:t xml:space="preserve"> of bad faith, or knowledge of the prior irregularities in </w:t>
      </w:r>
      <w:r w:rsidR="00F10CE6">
        <w:rPr>
          <w:rFonts w:ascii="Times New Roman" w:hAnsi="Times New Roman" w:cs="Times New Roman"/>
          <w:sz w:val="24"/>
          <w:szCs w:val="24"/>
        </w:rPr>
        <w:t>the sale by execution, or fraud</w:t>
      </w:r>
      <w:r w:rsidR="00D84E64" w:rsidRPr="001846F6">
        <w:rPr>
          <w:rFonts w:ascii="Times New Roman" w:hAnsi="Times New Roman" w:cs="Times New Roman"/>
          <w:sz w:val="24"/>
          <w:szCs w:val="24"/>
        </w:rPr>
        <w:t>”</w:t>
      </w:r>
      <w:r w:rsidR="00F10CE6">
        <w:rPr>
          <w:rFonts w:ascii="Times New Roman" w:hAnsi="Times New Roman" w:cs="Times New Roman"/>
          <w:sz w:val="24"/>
          <w:szCs w:val="24"/>
        </w:rPr>
        <w:t xml:space="preserve"> </w:t>
      </w:r>
      <w:r w:rsidR="00D84E64" w:rsidRPr="001846F6">
        <w:rPr>
          <w:rFonts w:ascii="Times New Roman" w:hAnsi="Times New Roman" w:cs="Times New Roman"/>
          <w:sz w:val="24"/>
          <w:szCs w:val="24"/>
        </w:rPr>
        <w:t xml:space="preserve">per </w:t>
      </w:r>
      <w:r w:rsidR="00D84E64" w:rsidRPr="00F10CE6">
        <w:rPr>
          <w:rFonts w:ascii="Times New Roman" w:hAnsi="Times New Roman" w:cs="Times New Roman"/>
          <w:smallCaps/>
          <w:sz w:val="24"/>
          <w:szCs w:val="24"/>
        </w:rPr>
        <w:t>Gubbay</w:t>
      </w:r>
      <w:r w:rsidR="00D84E64" w:rsidRPr="001846F6">
        <w:rPr>
          <w:rFonts w:ascii="Times New Roman" w:hAnsi="Times New Roman" w:cs="Times New Roman"/>
          <w:sz w:val="24"/>
          <w:szCs w:val="24"/>
        </w:rPr>
        <w:t xml:space="preserve"> CJ in </w:t>
      </w:r>
      <w:r w:rsidR="00D84E64" w:rsidRPr="001846F6">
        <w:rPr>
          <w:rFonts w:ascii="Times New Roman" w:hAnsi="Times New Roman" w:cs="Times New Roman"/>
          <w:i/>
          <w:sz w:val="24"/>
          <w:szCs w:val="24"/>
        </w:rPr>
        <w:t xml:space="preserve">Mapedzamombe </w:t>
      </w:r>
      <w:r w:rsidR="00D84E64" w:rsidRPr="00F10CE6">
        <w:rPr>
          <w:rFonts w:ascii="Times New Roman" w:hAnsi="Times New Roman" w:cs="Times New Roman"/>
          <w:sz w:val="24"/>
          <w:szCs w:val="24"/>
        </w:rPr>
        <w:t>v</w:t>
      </w:r>
      <w:r w:rsidR="00D84E64" w:rsidRPr="001846F6">
        <w:rPr>
          <w:rFonts w:ascii="Times New Roman" w:hAnsi="Times New Roman" w:cs="Times New Roman"/>
          <w:i/>
          <w:sz w:val="24"/>
          <w:szCs w:val="24"/>
        </w:rPr>
        <w:t xml:space="preserve"> Commercial Bank of Zimbabwe &amp; Another</w:t>
      </w:r>
      <w:r w:rsidR="00D84E64" w:rsidRPr="001846F6">
        <w:rPr>
          <w:rFonts w:ascii="Times New Roman" w:hAnsi="Times New Roman" w:cs="Times New Roman"/>
          <w:sz w:val="24"/>
          <w:szCs w:val="24"/>
        </w:rPr>
        <w:t xml:space="preserve"> 1996(1)ZLR 257 (S) at 260 F-G. Thus once the sale has been confirmed and transfer effected it is near impossible to have that sale reversed save in the limited instances </w:t>
      </w:r>
      <w:r w:rsidR="00F10CE6" w:rsidRPr="001846F6">
        <w:rPr>
          <w:rFonts w:ascii="Times New Roman" w:hAnsi="Times New Roman" w:cs="Times New Roman"/>
          <w:sz w:val="24"/>
          <w:szCs w:val="24"/>
        </w:rPr>
        <w:t>referred</w:t>
      </w:r>
      <w:r w:rsidR="00D84E64" w:rsidRPr="001846F6">
        <w:rPr>
          <w:rFonts w:ascii="Times New Roman" w:hAnsi="Times New Roman" w:cs="Times New Roman"/>
          <w:sz w:val="24"/>
          <w:szCs w:val="24"/>
        </w:rPr>
        <w:t xml:space="preserve"> to above. However for this to apply it is my view that the sale must be properly advertised and properly conducted. There must be no irregularities or bad faith characterising the sale.</w:t>
      </w:r>
    </w:p>
    <w:p w:rsidR="00D84E64" w:rsidRPr="001846F6" w:rsidRDefault="00D84E64" w:rsidP="001846F6">
      <w:pPr>
        <w:spacing w:after="0" w:line="360" w:lineRule="auto"/>
        <w:jc w:val="both"/>
        <w:rPr>
          <w:rFonts w:ascii="Times New Roman" w:hAnsi="Times New Roman" w:cs="Times New Roman"/>
          <w:sz w:val="24"/>
          <w:szCs w:val="24"/>
        </w:rPr>
      </w:pPr>
    </w:p>
    <w:p w:rsidR="00C06DAA" w:rsidRPr="001846F6" w:rsidRDefault="00D84E64" w:rsidP="00F10CE6">
      <w:pPr>
        <w:spacing w:after="0" w:line="360" w:lineRule="auto"/>
        <w:ind w:firstLine="720"/>
        <w:jc w:val="both"/>
        <w:rPr>
          <w:rFonts w:ascii="Times New Roman" w:hAnsi="Times New Roman" w:cs="Times New Roman"/>
          <w:sz w:val="24"/>
          <w:szCs w:val="24"/>
        </w:rPr>
      </w:pPr>
      <w:r w:rsidRPr="00F10CE6">
        <w:rPr>
          <w:rFonts w:ascii="Times New Roman" w:hAnsi="Times New Roman" w:cs="Times New Roman"/>
          <w:i/>
          <w:sz w:val="24"/>
          <w:szCs w:val="24"/>
        </w:rPr>
        <w:t>In casu</w:t>
      </w:r>
      <w:r w:rsidRPr="001846F6">
        <w:rPr>
          <w:rFonts w:ascii="Times New Roman" w:hAnsi="Times New Roman" w:cs="Times New Roman"/>
          <w:sz w:val="24"/>
          <w:szCs w:val="24"/>
        </w:rPr>
        <w:t xml:space="preserve"> the applicant has raised the complaint that the sale was carried out behind his back. He alleges that he became aware of the sale on the 3</w:t>
      </w:r>
      <w:r w:rsidRPr="001846F6">
        <w:rPr>
          <w:rFonts w:ascii="Times New Roman" w:hAnsi="Times New Roman" w:cs="Times New Roman"/>
          <w:sz w:val="24"/>
          <w:szCs w:val="24"/>
          <w:vertAlign w:val="superscript"/>
        </w:rPr>
        <w:t>rd</w:t>
      </w:r>
      <w:r w:rsidRPr="001846F6">
        <w:rPr>
          <w:rFonts w:ascii="Times New Roman" w:hAnsi="Times New Roman" w:cs="Times New Roman"/>
          <w:sz w:val="24"/>
          <w:szCs w:val="24"/>
        </w:rPr>
        <w:t xml:space="preserve"> March 2017 when the property had been sold by private treaty in November 2016. Applicant does not dispute that the sale had to be carried out</w:t>
      </w:r>
      <w:r w:rsidR="00DC6828">
        <w:rPr>
          <w:rFonts w:ascii="Times New Roman" w:hAnsi="Times New Roman" w:cs="Times New Roman"/>
          <w:sz w:val="24"/>
          <w:szCs w:val="24"/>
        </w:rPr>
        <w:t>,</w:t>
      </w:r>
      <w:r w:rsidRPr="001846F6">
        <w:rPr>
          <w:rFonts w:ascii="Times New Roman" w:hAnsi="Times New Roman" w:cs="Times New Roman"/>
          <w:sz w:val="24"/>
          <w:szCs w:val="24"/>
        </w:rPr>
        <w:t xml:space="preserve"> it is the manner that the sale was conducted that he impeaches.</w:t>
      </w:r>
      <w:r w:rsidR="00E9039C" w:rsidRPr="001846F6">
        <w:rPr>
          <w:rFonts w:ascii="Times New Roman" w:hAnsi="Times New Roman" w:cs="Times New Roman"/>
          <w:sz w:val="24"/>
          <w:szCs w:val="24"/>
        </w:rPr>
        <w:t xml:space="preserve"> The applicant avers that he never received any communication from any of the respondents pertaining to the sale by private treaty. There is an averment that the sale was advertised in November 2016 but the advertisement itself has not been produced or placed before the court. That aside only one offer which was made by way of an email on behalf of the 2</w:t>
      </w:r>
      <w:r w:rsidR="00E9039C" w:rsidRPr="001846F6">
        <w:rPr>
          <w:rFonts w:ascii="Times New Roman" w:hAnsi="Times New Roman" w:cs="Times New Roman"/>
          <w:sz w:val="24"/>
          <w:szCs w:val="24"/>
          <w:vertAlign w:val="superscript"/>
        </w:rPr>
        <w:t>nd</w:t>
      </w:r>
      <w:r w:rsidR="00E9039C" w:rsidRPr="001846F6">
        <w:rPr>
          <w:rFonts w:ascii="Times New Roman" w:hAnsi="Times New Roman" w:cs="Times New Roman"/>
          <w:sz w:val="24"/>
          <w:szCs w:val="24"/>
        </w:rPr>
        <w:t xml:space="preserve"> respondent is on record.</w:t>
      </w:r>
      <w:r w:rsidR="006F5E41" w:rsidRPr="001846F6">
        <w:rPr>
          <w:rFonts w:ascii="Times New Roman" w:hAnsi="Times New Roman" w:cs="Times New Roman"/>
          <w:sz w:val="24"/>
          <w:szCs w:val="24"/>
        </w:rPr>
        <w:t xml:space="preserve"> The 2</w:t>
      </w:r>
      <w:r w:rsidR="006F5E41" w:rsidRPr="001846F6">
        <w:rPr>
          <w:rFonts w:ascii="Times New Roman" w:hAnsi="Times New Roman" w:cs="Times New Roman"/>
          <w:sz w:val="24"/>
          <w:szCs w:val="24"/>
          <w:vertAlign w:val="superscript"/>
        </w:rPr>
        <w:t>nd</w:t>
      </w:r>
      <w:r w:rsidR="006F5E41" w:rsidRPr="001846F6">
        <w:rPr>
          <w:rFonts w:ascii="Times New Roman" w:hAnsi="Times New Roman" w:cs="Times New Roman"/>
          <w:sz w:val="24"/>
          <w:szCs w:val="24"/>
        </w:rPr>
        <w:t xml:space="preserve"> respondent’s offer came through an estate agent to the auctioneer and the offer of US$39000-00 was made.</w:t>
      </w:r>
      <w:r w:rsidR="00C06DAA" w:rsidRPr="001846F6">
        <w:rPr>
          <w:rFonts w:ascii="Times New Roman" w:hAnsi="Times New Roman" w:cs="Times New Roman"/>
          <w:sz w:val="24"/>
          <w:szCs w:val="24"/>
        </w:rPr>
        <w:t xml:space="preserve"> The applicant made an averment that the fact that the 2</w:t>
      </w:r>
      <w:r w:rsidR="00C06DAA" w:rsidRPr="001846F6">
        <w:rPr>
          <w:rFonts w:ascii="Times New Roman" w:hAnsi="Times New Roman" w:cs="Times New Roman"/>
          <w:sz w:val="24"/>
          <w:szCs w:val="24"/>
          <w:vertAlign w:val="superscript"/>
        </w:rPr>
        <w:t>nd</w:t>
      </w:r>
      <w:r w:rsidR="00C06DAA" w:rsidRPr="001846F6">
        <w:rPr>
          <w:rFonts w:ascii="Times New Roman" w:hAnsi="Times New Roman" w:cs="Times New Roman"/>
          <w:sz w:val="24"/>
          <w:szCs w:val="24"/>
        </w:rPr>
        <w:t xml:space="preserve"> respondent the purchaser and the 4</w:t>
      </w:r>
      <w:r w:rsidR="00C06DAA" w:rsidRPr="001846F6">
        <w:rPr>
          <w:rFonts w:ascii="Times New Roman" w:hAnsi="Times New Roman" w:cs="Times New Roman"/>
          <w:sz w:val="24"/>
          <w:szCs w:val="24"/>
          <w:vertAlign w:val="superscript"/>
        </w:rPr>
        <w:t>th</w:t>
      </w:r>
      <w:r w:rsidR="00C06DAA" w:rsidRPr="001846F6">
        <w:rPr>
          <w:rFonts w:ascii="Times New Roman" w:hAnsi="Times New Roman" w:cs="Times New Roman"/>
          <w:sz w:val="24"/>
          <w:szCs w:val="24"/>
        </w:rPr>
        <w:t xml:space="preserve"> respondent the </w:t>
      </w:r>
      <w:r w:rsidR="00F10CE6" w:rsidRPr="001846F6">
        <w:rPr>
          <w:rFonts w:ascii="Times New Roman" w:hAnsi="Times New Roman" w:cs="Times New Roman"/>
          <w:sz w:val="24"/>
          <w:szCs w:val="24"/>
        </w:rPr>
        <w:t>auctioneer</w:t>
      </w:r>
      <w:r w:rsidR="00C06DAA" w:rsidRPr="001846F6">
        <w:rPr>
          <w:rFonts w:ascii="Times New Roman" w:hAnsi="Times New Roman" w:cs="Times New Roman"/>
          <w:sz w:val="24"/>
          <w:szCs w:val="24"/>
        </w:rPr>
        <w:t xml:space="preserve"> share the same address being Shop 3 Tshaka Centre Fife Street &amp; 11</w:t>
      </w:r>
      <w:r w:rsidR="00C06DAA" w:rsidRPr="001846F6">
        <w:rPr>
          <w:rFonts w:ascii="Times New Roman" w:hAnsi="Times New Roman" w:cs="Times New Roman"/>
          <w:sz w:val="24"/>
          <w:szCs w:val="24"/>
          <w:vertAlign w:val="superscript"/>
        </w:rPr>
        <w:t>th</w:t>
      </w:r>
      <w:r w:rsidR="00C06DAA" w:rsidRPr="001846F6">
        <w:rPr>
          <w:rFonts w:ascii="Times New Roman" w:hAnsi="Times New Roman" w:cs="Times New Roman"/>
          <w:sz w:val="24"/>
          <w:szCs w:val="24"/>
        </w:rPr>
        <w:t xml:space="preserve"> Avenue, Bulawayo which address the 3</w:t>
      </w:r>
      <w:r w:rsidR="00C06DAA" w:rsidRPr="001846F6">
        <w:rPr>
          <w:rFonts w:ascii="Times New Roman" w:hAnsi="Times New Roman" w:cs="Times New Roman"/>
          <w:sz w:val="24"/>
          <w:szCs w:val="24"/>
          <w:vertAlign w:val="superscript"/>
        </w:rPr>
        <w:t>rd</w:t>
      </w:r>
      <w:r w:rsidR="00C06DAA" w:rsidRPr="001846F6">
        <w:rPr>
          <w:rFonts w:ascii="Times New Roman" w:hAnsi="Times New Roman" w:cs="Times New Roman"/>
          <w:sz w:val="24"/>
          <w:szCs w:val="24"/>
        </w:rPr>
        <w:t xml:space="preserve"> respondent used to communicate with them. This has not been denied by the concerned respondents. The applicant submitted that this, coupled by the fact that the 2</w:t>
      </w:r>
      <w:r w:rsidR="00C06DAA" w:rsidRPr="001846F6">
        <w:rPr>
          <w:rFonts w:ascii="Times New Roman" w:hAnsi="Times New Roman" w:cs="Times New Roman"/>
          <w:sz w:val="24"/>
          <w:szCs w:val="24"/>
          <w:vertAlign w:val="superscript"/>
        </w:rPr>
        <w:t>nd</w:t>
      </w:r>
      <w:r w:rsidR="00C06DAA" w:rsidRPr="001846F6">
        <w:rPr>
          <w:rFonts w:ascii="Times New Roman" w:hAnsi="Times New Roman" w:cs="Times New Roman"/>
          <w:sz w:val="24"/>
          <w:szCs w:val="24"/>
        </w:rPr>
        <w:t xml:space="preserve"> respondent offered the exact amount that the 4</w:t>
      </w:r>
      <w:r w:rsidR="00C06DAA" w:rsidRPr="001846F6">
        <w:rPr>
          <w:rFonts w:ascii="Times New Roman" w:hAnsi="Times New Roman" w:cs="Times New Roman"/>
          <w:sz w:val="24"/>
          <w:szCs w:val="24"/>
          <w:vertAlign w:val="superscript"/>
        </w:rPr>
        <w:t>th</w:t>
      </w:r>
      <w:r w:rsidR="00C06DAA" w:rsidRPr="001846F6">
        <w:rPr>
          <w:rFonts w:ascii="Times New Roman" w:hAnsi="Times New Roman" w:cs="Times New Roman"/>
          <w:sz w:val="24"/>
          <w:szCs w:val="24"/>
        </w:rPr>
        <w:t xml:space="preserve"> respondent had indicated as the forced sale value is curious. The court finds it difficult to assume that the offer was coincidental in the circumstances especially given the casual manner in which the offer was made which clearly indicates familiarity. See Annexure</w:t>
      </w:r>
      <w:r w:rsidR="00F10CE6">
        <w:rPr>
          <w:rFonts w:ascii="Times New Roman" w:hAnsi="Times New Roman" w:cs="Times New Roman"/>
          <w:sz w:val="24"/>
          <w:szCs w:val="24"/>
        </w:rPr>
        <w:t xml:space="preserve"> “</w:t>
      </w:r>
      <w:r w:rsidR="00C06DAA" w:rsidRPr="001846F6">
        <w:rPr>
          <w:rFonts w:ascii="Times New Roman" w:hAnsi="Times New Roman" w:cs="Times New Roman"/>
          <w:sz w:val="24"/>
          <w:szCs w:val="24"/>
        </w:rPr>
        <w:t xml:space="preserve">D” the email on p20. </w:t>
      </w:r>
    </w:p>
    <w:p w:rsidR="00D84E64" w:rsidRPr="001846F6" w:rsidRDefault="00C06DAA" w:rsidP="001846F6">
      <w:pPr>
        <w:spacing w:after="0" w:line="360" w:lineRule="auto"/>
        <w:ind w:firstLine="720"/>
        <w:jc w:val="both"/>
        <w:rPr>
          <w:rFonts w:ascii="Times New Roman" w:hAnsi="Times New Roman" w:cs="Times New Roman"/>
          <w:sz w:val="24"/>
          <w:szCs w:val="24"/>
        </w:rPr>
      </w:pPr>
      <w:r w:rsidRPr="001846F6">
        <w:rPr>
          <w:rFonts w:ascii="Times New Roman" w:hAnsi="Times New Roman" w:cs="Times New Roman"/>
          <w:sz w:val="24"/>
          <w:szCs w:val="24"/>
        </w:rPr>
        <w:t>It is common cause that t</w:t>
      </w:r>
      <w:r w:rsidR="00E9039C" w:rsidRPr="001846F6">
        <w:rPr>
          <w:rFonts w:ascii="Times New Roman" w:hAnsi="Times New Roman" w:cs="Times New Roman"/>
          <w:sz w:val="24"/>
          <w:szCs w:val="24"/>
        </w:rPr>
        <w:t>here is no evidence from the Sheriff as regards any other offers he received since the Sheriff did not oppose this application. Suffice to state that where the conduct of the Sheriff is being challenged, it is imperative that that</w:t>
      </w:r>
      <w:r w:rsidR="004A0F4F" w:rsidRPr="001846F6">
        <w:rPr>
          <w:rFonts w:ascii="Times New Roman" w:hAnsi="Times New Roman" w:cs="Times New Roman"/>
          <w:sz w:val="24"/>
          <w:szCs w:val="24"/>
        </w:rPr>
        <w:t xml:space="preserve"> office shed light on the </w:t>
      </w:r>
      <w:r w:rsidR="00F10CE6" w:rsidRPr="001846F6">
        <w:rPr>
          <w:rFonts w:ascii="Times New Roman" w:hAnsi="Times New Roman" w:cs="Times New Roman"/>
          <w:sz w:val="24"/>
          <w:szCs w:val="24"/>
        </w:rPr>
        <w:t>occurrences</w:t>
      </w:r>
      <w:r w:rsidR="00E9039C" w:rsidRPr="001846F6">
        <w:rPr>
          <w:rFonts w:ascii="Times New Roman" w:hAnsi="Times New Roman" w:cs="Times New Roman"/>
          <w:sz w:val="24"/>
          <w:szCs w:val="24"/>
        </w:rPr>
        <w:t xml:space="preserve"> pertaining to the disposal of the property.</w:t>
      </w:r>
      <w:r w:rsidR="006F5E41" w:rsidRPr="001846F6">
        <w:rPr>
          <w:rFonts w:ascii="Times New Roman" w:hAnsi="Times New Roman" w:cs="Times New Roman"/>
          <w:sz w:val="24"/>
          <w:szCs w:val="24"/>
        </w:rPr>
        <w:t xml:space="preserve"> That certainly assists the court in determining whether or not there are any irregularities that might vitiate the sale</w:t>
      </w:r>
      <w:r w:rsidRPr="001846F6">
        <w:rPr>
          <w:rFonts w:ascii="Times New Roman" w:hAnsi="Times New Roman" w:cs="Times New Roman"/>
          <w:sz w:val="24"/>
          <w:szCs w:val="24"/>
        </w:rPr>
        <w:t xml:space="preserve"> </w:t>
      </w:r>
    </w:p>
    <w:p w:rsidR="00AA4F15" w:rsidRPr="001846F6" w:rsidRDefault="006F5E41" w:rsidP="001846F6">
      <w:pPr>
        <w:spacing w:after="0" w:line="360" w:lineRule="auto"/>
        <w:ind w:firstLine="720"/>
        <w:jc w:val="both"/>
        <w:rPr>
          <w:rFonts w:ascii="Times New Roman" w:hAnsi="Times New Roman" w:cs="Times New Roman"/>
          <w:sz w:val="24"/>
          <w:szCs w:val="24"/>
        </w:rPr>
      </w:pPr>
      <w:r w:rsidRPr="001846F6">
        <w:rPr>
          <w:rFonts w:ascii="Times New Roman" w:hAnsi="Times New Roman" w:cs="Times New Roman"/>
          <w:sz w:val="24"/>
          <w:szCs w:val="24"/>
        </w:rPr>
        <w:t xml:space="preserve">It is on record that </w:t>
      </w:r>
      <w:r w:rsidR="00F10CE6" w:rsidRPr="001846F6">
        <w:rPr>
          <w:rFonts w:ascii="Times New Roman" w:hAnsi="Times New Roman" w:cs="Times New Roman"/>
          <w:sz w:val="24"/>
          <w:szCs w:val="24"/>
        </w:rPr>
        <w:t>on 29</w:t>
      </w:r>
      <w:r w:rsidRPr="001846F6">
        <w:rPr>
          <w:rFonts w:ascii="Times New Roman" w:hAnsi="Times New Roman" w:cs="Times New Roman"/>
          <w:sz w:val="24"/>
          <w:szCs w:val="24"/>
          <w:vertAlign w:val="superscript"/>
        </w:rPr>
        <w:t xml:space="preserve">  </w:t>
      </w:r>
      <w:r w:rsidRPr="001846F6">
        <w:rPr>
          <w:rFonts w:ascii="Times New Roman" w:hAnsi="Times New Roman" w:cs="Times New Roman"/>
          <w:sz w:val="24"/>
          <w:szCs w:val="24"/>
        </w:rPr>
        <w:t>November 2016 the Sheriff wrote to the 1</w:t>
      </w:r>
      <w:r w:rsidRPr="001846F6">
        <w:rPr>
          <w:rFonts w:ascii="Times New Roman" w:hAnsi="Times New Roman" w:cs="Times New Roman"/>
          <w:sz w:val="24"/>
          <w:szCs w:val="24"/>
          <w:vertAlign w:val="superscript"/>
        </w:rPr>
        <w:t>st</w:t>
      </w:r>
      <w:r w:rsidRPr="001846F6">
        <w:rPr>
          <w:rFonts w:ascii="Times New Roman" w:hAnsi="Times New Roman" w:cs="Times New Roman"/>
          <w:sz w:val="24"/>
          <w:szCs w:val="24"/>
        </w:rPr>
        <w:t xml:space="preserve"> respondent’s legal practitioners, the creditors legal representative advising them that on that very date he had declared the 2</w:t>
      </w:r>
      <w:r w:rsidRPr="001846F6">
        <w:rPr>
          <w:rFonts w:ascii="Times New Roman" w:hAnsi="Times New Roman" w:cs="Times New Roman"/>
          <w:sz w:val="24"/>
          <w:szCs w:val="24"/>
          <w:vertAlign w:val="superscript"/>
        </w:rPr>
        <w:t>nd</w:t>
      </w:r>
      <w:r w:rsidRPr="001846F6">
        <w:rPr>
          <w:rFonts w:ascii="Times New Roman" w:hAnsi="Times New Roman" w:cs="Times New Roman"/>
          <w:sz w:val="24"/>
          <w:szCs w:val="24"/>
        </w:rPr>
        <w:t xml:space="preserve"> re</w:t>
      </w:r>
      <w:r w:rsidR="004A0F4F" w:rsidRPr="001846F6">
        <w:rPr>
          <w:rFonts w:ascii="Times New Roman" w:hAnsi="Times New Roman" w:cs="Times New Roman"/>
          <w:sz w:val="24"/>
          <w:szCs w:val="24"/>
        </w:rPr>
        <w:t>spondent the highest bidder to be the purchaser of the property. In the same vein</w:t>
      </w:r>
      <w:r w:rsidR="00DC6828">
        <w:rPr>
          <w:rFonts w:ascii="Times New Roman" w:hAnsi="Times New Roman" w:cs="Times New Roman"/>
          <w:sz w:val="24"/>
          <w:szCs w:val="24"/>
        </w:rPr>
        <w:t>,</w:t>
      </w:r>
      <w:r w:rsidR="004A0F4F" w:rsidRPr="001846F6">
        <w:rPr>
          <w:rFonts w:ascii="Times New Roman" w:hAnsi="Times New Roman" w:cs="Times New Roman"/>
          <w:sz w:val="24"/>
          <w:szCs w:val="24"/>
        </w:rPr>
        <w:t xml:space="preserve"> the letter called for objections to be made in writing to him within 15 days from the date the highest bidder was declared. Of note is the fact that the letter was only copied to 2</w:t>
      </w:r>
      <w:r w:rsidR="004A0F4F" w:rsidRPr="001846F6">
        <w:rPr>
          <w:rFonts w:ascii="Times New Roman" w:hAnsi="Times New Roman" w:cs="Times New Roman"/>
          <w:sz w:val="24"/>
          <w:szCs w:val="24"/>
          <w:vertAlign w:val="superscript"/>
        </w:rPr>
        <w:t>nd</w:t>
      </w:r>
      <w:r w:rsidR="004A0F4F" w:rsidRPr="001846F6">
        <w:rPr>
          <w:rFonts w:ascii="Times New Roman" w:hAnsi="Times New Roman" w:cs="Times New Roman"/>
          <w:sz w:val="24"/>
          <w:szCs w:val="24"/>
        </w:rPr>
        <w:t xml:space="preserve"> respondent the purchaser, 4</w:t>
      </w:r>
      <w:r w:rsidR="004A0F4F" w:rsidRPr="001846F6">
        <w:rPr>
          <w:rFonts w:ascii="Times New Roman" w:hAnsi="Times New Roman" w:cs="Times New Roman"/>
          <w:sz w:val="24"/>
          <w:szCs w:val="24"/>
          <w:vertAlign w:val="superscript"/>
        </w:rPr>
        <w:t>th</w:t>
      </w:r>
      <w:r w:rsidR="004A0F4F" w:rsidRPr="001846F6">
        <w:rPr>
          <w:rFonts w:ascii="Times New Roman" w:hAnsi="Times New Roman" w:cs="Times New Roman"/>
          <w:sz w:val="24"/>
          <w:szCs w:val="24"/>
        </w:rPr>
        <w:t xml:space="preserve"> respondent the auctioneer and one of the debtors Mr Brian van Rensburg. Hastening to add that the said Mr van Rensburg could not be served as his address could not be located as per the endorsement on the letter </w:t>
      </w:r>
      <w:r w:rsidR="00F10CE6" w:rsidRPr="001846F6">
        <w:rPr>
          <w:rFonts w:ascii="Times New Roman" w:hAnsi="Times New Roman" w:cs="Times New Roman"/>
          <w:sz w:val="24"/>
          <w:szCs w:val="24"/>
        </w:rPr>
        <w:t>by the</w:t>
      </w:r>
      <w:r w:rsidR="004A0F4F" w:rsidRPr="001846F6">
        <w:rPr>
          <w:rFonts w:ascii="Times New Roman" w:hAnsi="Times New Roman" w:cs="Times New Roman"/>
          <w:sz w:val="24"/>
          <w:szCs w:val="24"/>
        </w:rPr>
        <w:t xml:space="preserve"> 3rd respondent. The applicant was not copied this crucial letter despite the fact that he was an interested party as the asset </w:t>
      </w:r>
      <w:r w:rsidR="004A0F4F" w:rsidRPr="001846F6">
        <w:rPr>
          <w:rFonts w:ascii="Times New Roman" w:hAnsi="Times New Roman" w:cs="Times New Roman"/>
          <w:sz w:val="24"/>
          <w:szCs w:val="24"/>
        </w:rPr>
        <w:lastRenderedPageBreak/>
        <w:t>being disposed belonged to him. The said letter appears as Annexure “C” on p 20 of the consolidated record. Given this position</w:t>
      </w:r>
      <w:r w:rsidR="008F7740" w:rsidRPr="001846F6">
        <w:rPr>
          <w:rFonts w:ascii="Times New Roman" w:hAnsi="Times New Roman" w:cs="Times New Roman"/>
          <w:sz w:val="24"/>
          <w:szCs w:val="24"/>
        </w:rPr>
        <w:t>,</w:t>
      </w:r>
      <w:r w:rsidR="004A0F4F" w:rsidRPr="001846F6">
        <w:rPr>
          <w:rFonts w:ascii="Times New Roman" w:hAnsi="Times New Roman" w:cs="Times New Roman"/>
          <w:sz w:val="24"/>
          <w:szCs w:val="24"/>
        </w:rPr>
        <w:t xml:space="preserve"> this </w:t>
      </w:r>
      <w:r w:rsidR="008F7740" w:rsidRPr="001846F6">
        <w:rPr>
          <w:rFonts w:ascii="Times New Roman" w:hAnsi="Times New Roman" w:cs="Times New Roman"/>
          <w:sz w:val="24"/>
          <w:szCs w:val="24"/>
        </w:rPr>
        <w:t>renders credence to</w:t>
      </w:r>
      <w:r w:rsidR="004A0F4F" w:rsidRPr="001846F6">
        <w:rPr>
          <w:rFonts w:ascii="Times New Roman" w:hAnsi="Times New Roman" w:cs="Times New Roman"/>
          <w:sz w:val="24"/>
          <w:szCs w:val="24"/>
        </w:rPr>
        <w:t xml:space="preserve"> the applicant</w:t>
      </w:r>
      <w:r w:rsidR="008F7740" w:rsidRPr="001846F6">
        <w:rPr>
          <w:rFonts w:ascii="Times New Roman" w:hAnsi="Times New Roman" w:cs="Times New Roman"/>
          <w:sz w:val="24"/>
          <w:szCs w:val="24"/>
        </w:rPr>
        <w:t>’s explanation as to why he</w:t>
      </w:r>
      <w:r w:rsidR="004A0F4F" w:rsidRPr="001846F6">
        <w:rPr>
          <w:rFonts w:ascii="Times New Roman" w:hAnsi="Times New Roman" w:cs="Times New Roman"/>
          <w:sz w:val="24"/>
          <w:szCs w:val="24"/>
        </w:rPr>
        <w:t xml:space="preserve"> was unable to raise objections as per the rules as he was unaware </w:t>
      </w:r>
      <w:r w:rsidR="008F7740" w:rsidRPr="001846F6">
        <w:rPr>
          <w:rFonts w:ascii="Times New Roman" w:hAnsi="Times New Roman" w:cs="Times New Roman"/>
          <w:sz w:val="24"/>
          <w:szCs w:val="24"/>
        </w:rPr>
        <w:t>of the sale. The second respondent seeks to say that the fact that the 1</w:t>
      </w:r>
      <w:r w:rsidR="008F7740" w:rsidRPr="001846F6">
        <w:rPr>
          <w:rFonts w:ascii="Times New Roman" w:hAnsi="Times New Roman" w:cs="Times New Roman"/>
          <w:sz w:val="24"/>
          <w:szCs w:val="24"/>
          <w:vertAlign w:val="superscript"/>
        </w:rPr>
        <w:t>st</w:t>
      </w:r>
      <w:r w:rsidR="008F7740" w:rsidRPr="001846F6">
        <w:rPr>
          <w:rFonts w:ascii="Times New Roman" w:hAnsi="Times New Roman" w:cs="Times New Roman"/>
          <w:sz w:val="24"/>
          <w:szCs w:val="24"/>
        </w:rPr>
        <w:t xml:space="preserve"> respondent did not object to the sale shows that the judgment creditor accepted the purchase price as reasonable. The court is not convinced that this is the position because even as of this date the 1</w:t>
      </w:r>
      <w:r w:rsidR="008F7740" w:rsidRPr="001846F6">
        <w:rPr>
          <w:rFonts w:ascii="Times New Roman" w:hAnsi="Times New Roman" w:cs="Times New Roman"/>
          <w:sz w:val="24"/>
          <w:szCs w:val="24"/>
          <w:vertAlign w:val="superscript"/>
        </w:rPr>
        <w:t>st</w:t>
      </w:r>
      <w:r w:rsidR="008F7740" w:rsidRPr="001846F6">
        <w:rPr>
          <w:rFonts w:ascii="Times New Roman" w:hAnsi="Times New Roman" w:cs="Times New Roman"/>
          <w:sz w:val="24"/>
          <w:szCs w:val="24"/>
        </w:rPr>
        <w:t xml:space="preserve"> respondent did not oppose the application it might as well be a case of an indifferent judgment creditor.</w:t>
      </w:r>
      <w:r w:rsidR="00AA4F15" w:rsidRPr="001846F6">
        <w:rPr>
          <w:rFonts w:ascii="Times New Roman" w:hAnsi="Times New Roman" w:cs="Times New Roman"/>
          <w:sz w:val="24"/>
          <w:szCs w:val="24"/>
        </w:rPr>
        <w:t xml:space="preserve"> As no objections were received the Sheriff confirmed the sale.  </w:t>
      </w:r>
    </w:p>
    <w:p w:rsidR="00AA4F15" w:rsidRPr="001846F6" w:rsidRDefault="008F7740" w:rsidP="001846F6">
      <w:pPr>
        <w:spacing w:after="0" w:line="360" w:lineRule="auto"/>
        <w:ind w:firstLine="720"/>
        <w:jc w:val="both"/>
        <w:rPr>
          <w:rFonts w:ascii="Times New Roman" w:hAnsi="Times New Roman" w:cs="Times New Roman"/>
          <w:sz w:val="24"/>
          <w:szCs w:val="24"/>
        </w:rPr>
      </w:pPr>
      <w:r w:rsidRPr="001846F6">
        <w:rPr>
          <w:rFonts w:ascii="Times New Roman" w:hAnsi="Times New Roman" w:cs="Times New Roman"/>
          <w:sz w:val="24"/>
          <w:szCs w:val="24"/>
        </w:rPr>
        <w:t>On the 7</w:t>
      </w:r>
      <w:r w:rsidRPr="001846F6">
        <w:rPr>
          <w:rFonts w:ascii="Times New Roman" w:hAnsi="Times New Roman" w:cs="Times New Roman"/>
          <w:sz w:val="24"/>
          <w:szCs w:val="24"/>
          <w:vertAlign w:val="superscript"/>
        </w:rPr>
        <w:t>th</w:t>
      </w:r>
      <w:r w:rsidRPr="001846F6">
        <w:rPr>
          <w:rFonts w:ascii="Times New Roman" w:hAnsi="Times New Roman" w:cs="Times New Roman"/>
          <w:sz w:val="24"/>
          <w:szCs w:val="24"/>
        </w:rPr>
        <w:t xml:space="preserve"> February 2017 the Sheriff wrote to the 1</w:t>
      </w:r>
      <w:r w:rsidRPr="001846F6">
        <w:rPr>
          <w:rFonts w:ascii="Times New Roman" w:hAnsi="Times New Roman" w:cs="Times New Roman"/>
          <w:sz w:val="24"/>
          <w:szCs w:val="24"/>
          <w:vertAlign w:val="superscript"/>
        </w:rPr>
        <w:t>st</w:t>
      </w:r>
      <w:r w:rsidRPr="001846F6">
        <w:rPr>
          <w:rFonts w:ascii="Times New Roman" w:hAnsi="Times New Roman" w:cs="Times New Roman"/>
          <w:sz w:val="24"/>
          <w:szCs w:val="24"/>
        </w:rPr>
        <w:t xml:space="preserve"> respondent’s legal practitioners Sawyer &amp; Mkushi advising that he had confirmed the 2</w:t>
      </w:r>
      <w:r w:rsidRPr="001846F6">
        <w:rPr>
          <w:rFonts w:ascii="Times New Roman" w:hAnsi="Times New Roman" w:cs="Times New Roman"/>
          <w:sz w:val="24"/>
          <w:szCs w:val="24"/>
          <w:vertAlign w:val="superscript"/>
        </w:rPr>
        <w:t>nd</w:t>
      </w:r>
      <w:r w:rsidRPr="001846F6">
        <w:rPr>
          <w:rFonts w:ascii="Times New Roman" w:hAnsi="Times New Roman" w:cs="Times New Roman"/>
          <w:sz w:val="24"/>
          <w:szCs w:val="24"/>
        </w:rPr>
        <w:t xml:space="preserve"> responded as the highest bidder and hence purchaser of the property at the sum of US$39000-00. The letter further reads</w:t>
      </w:r>
      <w:r w:rsidR="00AA4F15" w:rsidRPr="001846F6">
        <w:rPr>
          <w:rFonts w:ascii="Times New Roman" w:hAnsi="Times New Roman" w:cs="Times New Roman"/>
          <w:sz w:val="24"/>
          <w:szCs w:val="24"/>
        </w:rPr>
        <w:t>:</w:t>
      </w:r>
    </w:p>
    <w:p w:rsidR="008F7740" w:rsidRDefault="00AA4F15" w:rsidP="00811A9E">
      <w:pPr>
        <w:spacing w:after="0" w:line="240" w:lineRule="auto"/>
        <w:ind w:left="720"/>
        <w:jc w:val="both"/>
        <w:rPr>
          <w:rFonts w:ascii="Times New Roman" w:hAnsi="Times New Roman" w:cs="Times New Roman"/>
        </w:rPr>
      </w:pPr>
      <w:r w:rsidRPr="00811A9E">
        <w:rPr>
          <w:rFonts w:ascii="Times New Roman" w:hAnsi="Times New Roman" w:cs="Times New Roman"/>
        </w:rPr>
        <w:t>“The full purchase price MUST</w:t>
      </w:r>
      <w:r w:rsidR="008F7740" w:rsidRPr="00811A9E">
        <w:rPr>
          <w:rFonts w:ascii="Times New Roman" w:hAnsi="Times New Roman" w:cs="Times New Roman"/>
        </w:rPr>
        <w:t xml:space="preserve"> be</w:t>
      </w:r>
      <w:r w:rsidRPr="00811A9E">
        <w:rPr>
          <w:rFonts w:ascii="Times New Roman" w:hAnsi="Times New Roman" w:cs="Times New Roman"/>
        </w:rPr>
        <w:t xml:space="preserve"> deposited into the Sherriff’s CBZ </w:t>
      </w:r>
      <w:r w:rsidR="00C8402A" w:rsidRPr="00811A9E">
        <w:rPr>
          <w:rFonts w:ascii="Times New Roman" w:hAnsi="Times New Roman" w:cs="Times New Roman"/>
        </w:rPr>
        <w:t>Account</w:t>
      </w:r>
      <w:r w:rsidRPr="00811A9E">
        <w:rPr>
          <w:rFonts w:ascii="Times New Roman" w:hAnsi="Times New Roman" w:cs="Times New Roman"/>
        </w:rPr>
        <w:t xml:space="preserve"> number 02123886430057 within seven days from the date of this letter of confirmation. Failure tom do so the sale shall be deemed cancelled.”</w:t>
      </w:r>
      <w:r w:rsidR="008F7740" w:rsidRPr="00811A9E">
        <w:rPr>
          <w:rFonts w:ascii="Times New Roman" w:hAnsi="Times New Roman" w:cs="Times New Roman"/>
        </w:rPr>
        <w:t xml:space="preserve"> </w:t>
      </w:r>
      <w:r w:rsidR="007C220A" w:rsidRPr="00811A9E">
        <w:rPr>
          <w:rFonts w:ascii="Times New Roman" w:hAnsi="Times New Roman" w:cs="Times New Roman"/>
        </w:rPr>
        <w:t xml:space="preserve">See Annexure </w:t>
      </w:r>
      <w:r w:rsidR="00C8402A" w:rsidRPr="00811A9E">
        <w:rPr>
          <w:rFonts w:ascii="Times New Roman" w:hAnsi="Times New Roman" w:cs="Times New Roman"/>
        </w:rPr>
        <w:t xml:space="preserve">“A” </w:t>
      </w:r>
      <w:r w:rsidR="007C220A" w:rsidRPr="00811A9E">
        <w:rPr>
          <w:rFonts w:ascii="Times New Roman" w:hAnsi="Times New Roman" w:cs="Times New Roman"/>
        </w:rPr>
        <w:t>on p13-14</w:t>
      </w:r>
    </w:p>
    <w:p w:rsidR="00811A9E" w:rsidRPr="00811A9E" w:rsidRDefault="00811A9E" w:rsidP="00811A9E">
      <w:pPr>
        <w:spacing w:after="0" w:line="240" w:lineRule="auto"/>
        <w:ind w:left="720"/>
        <w:jc w:val="both"/>
        <w:rPr>
          <w:rFonts w:ascii="Times New Roman" w:hAnsi="Times New Roman" w:cs="Times New Roman"/>
        </w:rPr>
      </w:pPr>
    </w:p>
    <w:p w:rsidR="00C06DAA" w:rsidRPr="001846F6" w:rsidRDefault="00C06DAA" w:rsidP="00811A9E">
      <w:pPr>
        <w:spacing w:after="0" w:line="360" w:lineRule="auto"/>
        <w:ind w:firstLine="720"/>
        <w:jc w:val="both"/>
        <w:rPr>
          <w:rFonts w:ascii="Times New Roman" w:hAnsi="Times New Roman" w:cs="Times New Roman"/>
          <w:sz w:val="24"/>
          <w:szCs w:val="24"/>
        </w:rPr>
      </w:pPr>
      <w:r w:rsidRPr="001846F6">
        <w:rPr>
          <w:rFonts w:ascii="Times New Roman" w:hAnsi="Times New Roman" w:cs="Times New Roman"/>
          <w:sz w:val="24"/>
          <w:szCs w:val="24"/>
        </w:rPr>
        <w:t>Again this correspondence was not copied to the applicant but to the aforementioned respondents who were initially copied the letter of 29 November 2016. Crucial are the conditions of sale imposed by the 3</w:t>
      </w:r>
      <w:r w:rsidRPr="001846F6">
        <w:rPr>
          <w:rFonts w:ascii="Times New Roman" w:hAnsi="Times New Roman" w:cs="Times New Roman"/>
          <w:sz w:val="24"/>
          <w:szCs w:val="24"/>
          <w:vertAlign w:val="superscript"/>
        </w:rPr>
        <w:t>rd</w:t>
      </w:r>
      <w:r w:rsidR="00DC6828">
        <w:rPr>
          <w:rFonts w:ascii="Times New Roman" w:hAnsi="Times New Roman" w:cs="Times New Roman"/>
          <w:sz w:val="24"/>
          <w:szCs w:val="24"/>
        </w:rPr>
        <w:t xml:space="preserve"> respondent</w:t>
      </w:r>
      <w:r w:rsidRPr="001846F6">
        <w:rPr>
          <w:rFonts w:ascii="Times New Roman" w:hAnsi="Times New Roman" w:cs="Times New Roman"/>
          <w:sz w:val="24"/>
          <w:szCs w:val="24"/>
        </w:rPr>
        <w:t>.</w:t>
      </w:r>
      <w:r w:rsidR="00811A9E">
        <w:rPr>
          <w:rFonts w:ascii="Times New Roman" w:hAnsi="Times New Roman" w:cs="Times New Roman"/>
          <w:sz w:val="24"/>
          <w:szCs w:val="24"/>
        </w:rPr>
        <w:t xml:space="preserve"> </w:t>
      </w:r>
      <w:r w:rsidR="00DC6828">
        <w:rPr>
          <w:rFonts w:ascii="Times New Roman" w:hAnsi="Times New Roman" w:cs="Times New Roman"/>
          <w:sz w:val="24"/>
          <w:szCs w:val="24"/>
        </w:rPr>
        <w:t>The purchase price had to be paid within a specified period of 7 days. This did not happen as no payment was made by that date.</w:t>
      </w:r>
      <w:r w:rsidR="00E62FBE" w:rsidRPr="001846F6">
        <w:rPr>
          <w:rFonts w:ascii="Times New Roman" w:hAnsi="Times New Roman" w:cs="Times New Roman"/>
          <w:sz w:val="24"/>
          <w:szCs w:val="24"/>
        </w:rPr>
        <w:t xml:space="preserve"> On</w:t>
      </w:r>
      <w:r w:rsidR="007C220A" w:rsidRPr="001846F6">
        <w:rPr>
          <w:rFonts w:ascii="Times New Roman" w:hAnsi="Times New Roman" w:cs="Times New Roman"/>
          <w:sz w:val="24"/>
          <w:szCs w:val="24"/>
        </w:rPr>
        <w:t xml:space="preserve"> the 13</w:t>
      </w:r>
      <w:r w:rsidR="007C220A" w:rsidRPr="001846F6">
        <w:rPr>
          <w:rFonts w:ascii="Times New Roman" w:hAnsi="Times New Roman" w:cs="Times New Roman"/>
          <w:sz w:val="24"/>
          <w:szCs w:val="24"/>
          <w:vertAlign w:val="superscript"/>
        </w:rPr>
        <w:t>th</w:t>
      </w:r>
      <w:r w:rsidR="007C220A" w:rsidRPr="001846F6">
        <w:rPr>
          <w:rFonts w:ascii="Times New Roman" w:hAnsi="Times New Roman" w:cs="Times New Roman"/>
          <w:sz w:val="24"/>
          <w:szCs w:val="24"/>
        </w:rPr>
        <w:t xml:space="preserve"> March 2017</w:t>
      </w:r>
      <w:r w:rsidR="00E62FBE" w:rsidRPr="001846F6">
        <w:rPr>
          <w:rFonts w:ascii="Times New Roman" w:hAnsi="Times New Roman" w:cs="Times New Roman"/>
          <w:sz w:val="24"/>
          <w:szCs w:val="24"/>
        </w:rPr>
        <w:t xml:space="preserve"> the third respondent wrote</w:t>
      </w:r>
      <w:r w:rsidR="007C220A" w:rsidRPr="001846F6">
        <w:rPr>
          <w:rFonts w:ascii="Times New Roman" w:hAnsi="Times New Roman" w:cs="Times New Roman"/>
          <w:sz w:val="24"/>
          <w:szCs w:val="24"/>
        </w:rPr>
        <w:t xml:space="preserve"> directly to the 2</w:t>
      </w:r>
      <w:r w:rsidR="007C220A" w:rsidRPr="001846F6">
        <w:rPr>
          <w:rFonts w:ascii="Times New Roman" w:hAnsi="Times New Roman" w:cs="Times New Roman"/>
          <w:sz w:val="24"/>
          <w:szCs w:val="24"/>
          <w:vertAlign w:val="superscript"/>
        </w:rPr>
        <w:t>nd</w:t>
      </w:r>
      <w:r w:rsidR="00E62FBE" w:rsidRPr="001846F6">
        <w:rPr>
          <w:rFonts w:ascii="Times New Roman" w:hAnsi="Times New Roman" w:cs="Times New Roman"/>
          <w:sz w:val="24"/>
          <w:szCs w:val="24"/>
        </w:rPr>
        <w:t xml:space="preserve"> respondent </w:t>
      </w:r>
      <w:r w:rsidR="00C8402A" w:rsidRPr="001846F6">
        <w:rPr>
          <w:rFonts w:ascii="Times New Roman" w:hAnsi="Times New Roman" w:cs="Times New Roman"/>
          <w:sz w:val="24"/>
          <w:szCs w:val="24"/>
        </w:rPr>
        <w:t>referring</w:t>
      </w:r>
      <w:r w:rsidR="007C220A" w:rsidRPr="001846F6">
        <w:rPr>
          <w:rFonts w:ascii="Times New Roman" w:hAnsi="Times New Roman" w:cs="Times New Roman"/>
          <w:sz w:val="24"/>
          <w:szCs w:val="24"/>
        </w:rPr>
        <w:t xml:space="preserve"> to its letter of the 7</w:t>
      </w:r>
      <w:r w:rsidR="007C220A" w:rsidRPr="001846F6">
        <w:rPr>
          <w:rFonts w:ascii="Times New Roman" w:hAnsi="Times New Roman" w:cs="Times New Roman"/>
          <w:sz w:val="24"/>
          <w:szCs w:val="24"/>
          <w:vertAlign w:val="superscript"/>
        </w:rPr>
        <w:t>th</w:t>
      </w:r>
      <w:r w:rsidR="007C220A" w:rsidRPr="001846F6">
        <w:rPr>
          <w:rFonts w:ascii="Times New Roman" w:hAnsi="Times New Roman" w:cs="Times New Roman"/>
          <w:sz w:val="24"/>
          <w:szCs w:val="24"/>
        </w:rPr>
        <w:t xml:space="preserve"> February 2017</w:t>
      </w:r>
      <w:r w:rsidR="00DC6828">
        <w:rPr>
          <w:rFonts w:ascii="Times New Roman" w:hAnsi="Times New Roman" w:cs="Times New Roman"/>
          <w:sz w:val="24"/>
          <w:szCs w:val="24"/>
        </w:rPr>
        <w:t>.</w:t>
      </w:r>
      <w:r w:rsidR="007C220A" w:rsidRPr="001846F6">
        <w:rPr>
          <w:rFonts w:ascii="Times New Roman" w:hAnsi="Times New Roman" w:cs="Times New Roman"/>
          <w:sz w:val="24"/>
          <w:szCs w:val="24"/>
        </w:rPr>
        <w:t xml:space="preserve"> The letter went on to state that</w:t>
      </w:r>
      <w:r w:rsidR="00DC6828">
        <w:rPr>
          <w:rFonts w:ascii="Times New Roman" w:hAnsi="Times New Roman" w:cs="Times New Roman"/>
          <w:sz w:val="24"/>
          <w:szCs w:val="24"/>
        </w:rPr>
        <w:t>:</w:t>
      </w:r>
      <w:r w:rsidR="007C220A" w:rsidRPr="001846F6">
        <w:rPr>
          <w:rFonts w:ascii="Times New Roman" w:hAnsi="Times New Roman" w:cs="Times New Roman"/>
          <w:sz w:val="24"/>
          <w:szCs w:val="24"/>
        </w:rPr>
        <w:t xml:space="preserve"> </w:t>
      </w:r>
    </w:p>
    <w:p w:rsidR="00516977" w:rsidRPr="00C8402A" w:rsidRDefault="007C220A" w:rsidP="00C8402A">
      <w:pPr>
        <w:spacing w:after="0" w:line="240" w:lineRule="auto"/>
        <w:ind w:left="720"/>
        <w:jc w:val="both"/>
        <w:rPr>
          <w:rFonts w:ascii="Times New Roman" w:hAnsi="Times New Roman" w:cs="Times New Roman"/>
        </w:rPr>
      </w:pPr>
      <w:r w:rsidRPr="00C8402A">
        <w:rPr>
          <w:rFonts w:ascii="Times New Roman" w:hAnsi="Times New Roman" w:cs="Times New Roman"/>
        </w:rPr>
        <w:t>“As earlier advised by previous correspondence, we do hereby cancel the sale in terms of Rule 357 of the High Co</w:t>
      </w:r>
      <w:r w:rsidR="00516977" w:rsidRPr="00C8402A">
        <w:rPr>
          <w:rFonts w:ascii="Times New Roman" w:hAnsi="Times New Roman" w:cs="Times New Roman"/>
        </w:rPr>
        <w:t>urt Rules 1971.</w:t>
      </w:r>
    </w:p>
    <w:p w:rsidR="007C220A" w:rsidRDefault="007C220A" w:rsidP="00C8402A">
      <w:pPr>
        <w:spacing w:after="0" w:line="240" w:lineRule="auto"/>
        <w:ind w:left="720"/>
        <w:jc w:val="both"/>
        <w:rPr>
          <w:rFonts w:ascii="Times New Roman" w:hAnsi="Times New Roman" w:cs="Times New Roman"/>
        </w:rPr>
      </w:pPr>
      <w:r w:rsidRPr="00C8402A">
        <w:rPr>
          <w:rFonts w:ascii="Times New Roman" w:hAnsi="Times New Roman" w:cs="Times New Roman"/>
        </w:rPr>
        <w:t xml:space="preserve">The property is to be put back on public auction with instructions from the instructing </w:t>
      </w:r>
      <w:r w:rsidR="00516977" w:rsidRPr="00C8402A">
        <w:rPr>
          <w:rFonts w:ascii="Times New Roman" w:hAnsi="Times New Roman" w:cs="Times New Roman"/>
        </w:rPr>
        <w:t>attorneys.</w:t>
      </w:r>
      <w:r w:rsidRPr="00C8402A">
        <w:rPr>
          <w:rFonts w:ascii="Times New Roman" w:hAnsi="Times New Roman" w:cs="Times New Roman"/>
        </w:rPr>
        <w:t>”</w:t>
      </w:r>
      <w:r w:rsidR="00516977" w:rsidRPr="00C8402A">
        <w:rPr>
          <w:rFonts w:ascii="Times New Roman" w:hAnsi="Times New Roman" w:cs="Times New Roman"/>
        </w:rPr>
        <w:t xml:space="preserve"> See Annexure “G” p33.</w:t>
      </w:r>
    </w:p>
    <w:p w:rsidR="00C8402A" w:rsidRPr="00C8402A" w:rsidRDefault="00C8402A" w:rsidP="00C8402A">
      <w:pPr>
        <w:spacing w:after="0" w:line="240" w:lineRule="auto"/>
        <w:ind w:left="720"/>
        <w:jc w:val="both"/>
        <w:rPr>
          <w:rFonts w:ascii="Times New Roman" w:hAnsi="Times New Roman" w:cs="Times New Roman"/>
        </w:rPr>
      </w:pPr>
    </w:p>
    <w:p w:rsidR="00516977" w:rsidRPr="001846F6" w:rsidRDefault="00516977" w:rsidP="00C8402A">
      <w:pPr>
        <w:spacing w:after="0" w:line="360" w:lineRule="auto"/>
        <w:ind w:firstLine="720"/>
        <w:jc w:val="both"/>
        <w:rPr>
          <w:rFonts w:ascii="Times New Roman" w:hAnsi="Times New Roman" w:cs="Times New Roman"/>
          <w:sz w:val="24"/>
          <w:szCs w:val="24"/>
        </w:rPr>
      </w:pPr>
      <w:r w:rsidRPr="001846F6">
        <w:rPr>
          <w:rFonts w:ascii="Times New Roman" w:hAnsi="Times New Roman" w:cs="Times New Roman"/>
          <w:sz w:val="24"/>
          <w:szCs w:val="24"/>
        </w:rPr>
        <w:t>The letter was copied to the 1</w:t>
      </w:r>
      <w:r w:rsidRPr="001846F6">
        <w:rPr>
          <w:rFonts w:ascii="Times New Roman" w:hAnsi="Times New Roman" w:cs="Times New Roman"/>
          <w:sz w:val="24"/>
          <w:szCs w:val="24"/>
          <w:vertAlign w:val="superscript"/>
        </w:rPr>
        <w:t>st</w:t>
      </w:r>
      <w:r w:rsidRPr="001846F6">
        <w:rPr>
          <w:rFonts w:ascii="Times New Roman" w:hAnsi="Times New Roman" w:cs="Times New Roman"/>
          <w:sz w:val="24"/>
          <w:szCs w:val="24"/>
        </w:rPr>
        <w:t xml:space="preserve"> respondent’s legal practitioners, the 4</w:t>
      </w:r>
      <w:r w:rsidRPr="001846F6">
        <w:rPr>
          <w:rFonts w:ascii="Times New Roman" w:hAnsi="Times New Roman" w:cs="Times New Roman"/>
          <w:sz w:val="24"/>
          <w:szCs w:val="24"/>
          <w:vertAlign w:val="superscript"/>
        </w:rPr>
        <w:t>th</w:t>
      </w:r>
      <w:r w:rsidRPr="001846F6">
        <w:rPr>
          <w:rFonts w:ascii="Times New Roman" w:hAnsi="Times New Roman" w:cs="Times New Roman"/>
          <w:sz w:val="24"/>
          <w:szCs w:val="24"/>
        </w:rPr>
        <w:t xml:space="preserve"> respondent, the purchaser itself and Mr Van Rensburg</w:t>
      </w:r>
      <w:r w:rsidR="00DC6828">
        <w:rPr>
          <w:rFonts w:ascii="Times New Roman" w:hAnsi="Times New Roman" w:cs="Times New Roman"/>
          <w:sz w:val="24"/>
          <w:szCs w:val="24"/>
        </w:rPr>
        <w:t>,</w:t>
      </w:r>
      <w:r w:rsidRPr="001846F6">
        <w:rPr>
          <w:rFonts w:ascii="Times New Roman" w:hAnsi="Times New Roman" w:cs="Times New Roman"/>
          <w:sz w:val="24"/>
          <w:szCs w:val="24"/>
        </w:rPr>
        <w:t xml:space="preserve"> once again the applicant was left out.</w:t>
      </w:r>
      <w:r w:rsidR="00E62FBE" w:rsidRPr="001846F6">
        <w:rPr>
          <w:rFonts w:ascii="Times New Roman" w:hAnsi="Times New Roman" w:cs="Times New Roman"/>
          <w:sz w:val="24"/>
          <w:szCs w:val="24"/>
        </w:rPr>
        <w:t xml:space="preserve"> The effect of this letter was to cancel the sale agreement. It is thus inconceivable how the 3</w:t>
      </w:r>
      <w:r w:rsidR="00E62FBE" w:rsidRPr="001846F6">
        <w:rPr>
          <w:rFonts w:ascii="Times New Roman" w:hAnsi="Times New Roman" w:cs="Times New Roman"/>
          <w:sz w:val="24"/>
          <w:szCs w:val="24"/>
          <w:vertAlign w:val="superscript"/>
        </w:rPr>
        <w:t>rd</w:t>
      </w:r>
      <w:r w:rsidR="00E62FBE" w:rsidRPr="001846F6">
        <w:rPr>
          <w:rFonts w:ascii="Times New Roman" w:hAnsi="Times New Roman" w:cs="Times New Roman"/>
          <w:sz w:val="24"/>
          <w:szCs w:val="24"/>
        </w:rPr>
        <w:t xml:space="preserve"> respondent then accepted the purchase price from the 2</w:t>
      </w:r>
      <w:r w:rsidR="00E62FBE" w:rsidRPr="001846F6">
        <w:rPr>
          <w:rFonts w:ascii="Times New Roman" w:hAnsi="Times New Roman" w:cs="Times New Roman"/>
          <w:sz w:val="24"/>
          <w:szCs w:val="24"/>
          <w:vertAlign w:val="superscript"/>
        </w:rPr>
        <w:t>nd</w:t>
      </w:r>
      <w:r w:rsidR="00E62FBE" w:rsidRPr="001846F6">
        <w:rPr>
          <w:rFonts w:ascii="Times New Roman" w:hAnsi="Times New Roman" w:cs="Times New Roman"/>
          <w:sz w:val="24"/>
          <w:szCs w:val="24"/>
        </w:rPr>
        <w:t xml:space="preserve"> respondent on the 29</w:t>
      </w:r>
      <w:r w:rsidR="00E62FBE" w:rsidRPr="001846F6">
        <w:rPr>
          <w:rFonts w:ascii="Times New Roman" w:hAnsi="Times New Roman" w:cs="Times New Roman"/>
          <w:sz w:val="24"/>
          <w:szCs w:val="24"/>
          <w:vertAlign w:val="superscript"/>
        </w:rPr>
        <w:t>th</w:t>
      </w:r>
      <w:r w:rsidR="00DC6828">
        <w:rPr>
          <w:rFonts w:ascii="Times New Roman" w:hAnsi="Times New Roman" w:cs="Times New Roman"/>
          <w:sz w:val="24"/>
          <w:szCs w:val="24"/>
        </w:rPr>
        <w:t xml:space="preserve"> March 2017</w:t>
      </w:r>
      <w:r w:rsidR="00E62FBE" w:rsidRPr="001846F6">
        <w:rPr>
          <w:rFonts w:ascii="Times New Roman" w:hAnsi="Times New Roman" w:cs="Times New Roman"/>
          <w:sz w:val="24"/>
          <w:szCs w:val="24"/>
        </w:rPr>
        <w:t xml:space="preserve"> for the purchase of the property when the sale agreement itself has been cancelled</w:t>
      </w:r>
      <w:r w:rsidR="00DC6828">
        <w:rPr>
          <w:rFonts w:ascii="Times New Roman" w:hAnsi="Times New Roman" w:cs="Times New Roman"/>
          <w:sz w:val="24"/>
          <w:szCs w:val="24"/>
        </w:rPr>
        <w:t xml:space="preserve"> on the 13</w:t>
      </w:r>
      <w:r w:rsidR="00DC6828" w:rsidRPr="00DC6828">
        <w:rPr>
          <w:rFonts w:ascii="Times New Roman" w:hAnsi="Times New Roman" w:cs="Times New Roman"/>
          <w:sz w:val="24"/>
          <w:szCs w:val="24"/>
          <w:vertAlign w:val="superscript"/>
        </w:rPr>
        <w:t>th</w:t>
      </w:r>
      <w:r w:rsidR="00DC6828">
        <w:rPr>
          <w:rFonts w:ascii="Times New Roman" w:hAnsi="Times New Roman" w:cs="Times New Roman"/>
          <w:sz w:val="24"/>
          <w:szCs w:val="24"/>
        </w:rPr>
        <w:t xml:space="preserve"> March 2017</w:t>
      </w:r>
      <w:r w:rsidR="00E62FBE" w:rsidRPr="001846F6">
        <w:rPr>
          <w:rFonts w:ascii="Times New Roman" w:hAnsi="Times New Roman" w:cs="Times New Roman"/>
          <w:sz w:val="24"/>
          <w:szCs w:val="24"/>
        </w:rPr>
        <w:t>.</w:t>
      </w:r>
      <w:r w:rsidR="00FF26C5" w:rsidRPr="001846F6">
        <w:rPr>
          <w:rFonts w:ascii="Times New Roman" w:hAnsi="Times New Roman" w:cs="Times New Roman"/>
          <w:sz w:val="24"/>
          <w:szCs w:val="24"/>
        </w:rPr>
        <w:t xml:space="preserve"> The cancellation wa</w:t>
      </w:r>
      <w:r w:rsidR="00014261" w:rsidRPr="001846F6">
        <w:rPr>
          <w:rFonts w:ascii="Times New Roman" w:hAnsi="Times New Roman" w:cs="Times New Roman"/>
          <w:sz w:val="24"/>
          <w:szCs w:val="24"/>
        </w:rPr>
        <w:t>s unequivocal and the Sheriff righ</w:t>
      </w:r>
      <w:r w:rsidR="00FF26C5" w:rsidRPr="001846F6">
        <w:rPr>
          <w:rFonts w:ascii="Times New Roman" w:hAnsi="Times New Roman" w:cs="Times New Roman"/>
          <w:sz w:val="24"/>
          <w:szCs w:val="24"/>
        </w:rPr>
        <w:t xml:space="preserve">tly took the decision to put the property back on public </w:t>
      </w:r>
      <w:r w:rsidR="000C3D26">
        <w:rPr>
          <w:rFonts w:ascii="Times New Roman" w:hAnsi="Times New Roman" w:cs="Times New Roman"/>
          <w:sz w:val="24"/>
          <w:szCs w:val="24"/>
        </w:rPr>
        <w:t>auction</w:t>
      </w:r>
      <w:r w:rsidR="00DC6828">
        <w:rPr>
          <w:rFonts w:ascii="Times New Roman" w:hAnsi="Times New Roman" w:cs="Times New Roman"/>
          <w:sz w:val="24"/>
          <w:szCs w:val="24"/>
        </w:rPr>
        <w:t>.</w:t>
      </w:r>
      <w:r w:rsidR="00C8402A" w:rsidRPr="001846F6">
        <w:rPr>
          <w:rFonts w:ascii="Times New Roman" w:hAnsi="Times New Roman" w:cs="Times New Roman"/>
          <w:sz w:val="24"/>
          <w:szCs w:val="24"/>
        </w:rPr>
        <w:t xml:space="preserve"> It</w:t>
      </w:r>
      <w:r w:rsidR="00014261" w:rsidRPr="001846F6">
        <w:rPr>
          <w:rFonts w:ascii="Times New Roman" w:hAnsi="Times New Roman" w:cs="Times New Roman"/>
          <w:sz w:val="24"/>
          <w:szCs w:val="24"/>
        </w:rPr>
        <w:t xml:space="preserve"> remains a mystery why the property was then not placed back on public auction</w:t>
      </w:r>
      <w:r w:rsidR="000C3D26">
        <w:rPr>
          <w:rFonts w:ascii="Times New Roman" w:hAnsi="Times New Roman" w:cs="Times New Roman"/>
          <w:sz w:val="24"/>
          <w:szCs w:val="24"/>
        </w:rPr>
        <w:t>.</w:t>
      </w:r>
      <w:r w:rsidR="00014261" w:rsidRPr="001846F6">
        <w:rPr>
          <w:rFonts w:ascii="Times New Roman" w:hAnsi="Times New Roman" w:cs="Times New Roman"/>
          <w:sz w:val="24"/>
          <w:szCs w:val="24"/>
        </w:rPr>
        <w:t xml:space="preserve"> </w:t>
      </w:r>
      <w:r w:rsidR="00FF26C5" w:rsidRPr="001846F6">
        <w:rPr>
          <w:rFonts w:ascii="Times New Roman" w:hAnsi="Times New Roman" w:cs="Times New Roman"/>
          <w:sz w:val="24"/>
          <w:szCs w:val="24"/>
        </w:rPr>
        <w:t xml:space="preserve"> It is the subsequent revival of the sale by way of accepting payment which constitutes a great irregularity.</w:t>
      </w:r>
      <w:r w:rsidR="000C3D26">
        <w:rPr>
          <w:rFonts w:ascii="Times New Roman" w:hAnsi="Times New Roman" w:cs="Times New Roman"/>
          <w:sz w:val="24"/>
          <w:szCs w:val="24"/>
        </w:rPr>
        <w:t xml:space="preserve"> From the moment the Sheriff indicated that the sale was cancelled he </w:t>
      </w:r>
      <w:r w:rsidR="000C3D26">
        <w:rPr>
          <w:rFonts w:ascii="Times New Roman" w:hAnsi="Times New Roman" w:cs="Times New Roman"/>
          <w:sz w:val="24"/>
          <w:szCs w:val="24"/>
        </w:rPr>
        <w:lastRenderedPageBreak/>
        <w:t xml:space="preserve">became </w:t>
      </w:r>
      <w:r w:rsidR="000C3D26">
        <w:rPr>
          <w:rFonts w:ascii="Times New Roman" w:hAnsi="Times New Roman" w:cs="Times New Roman"/>
          <w:i/>
          <w:sz w:val="24"/>
          <w:szCs w:val="24"/>
        </w:rPr>
        <w:t>functus offici</w:t>
      </w:r>
      <w:r w:rsidR="000C3D26">
        <w:rPr>
          <w:rFonts w:ascii="Times New Roman" w:hAnsi="Times New Roman" w:cs="Times New Roman"/>
          <w:sz w:val="24"/>
          <w:szCs w:val="24"/>
        </w:rPr>
        <w:t>o.</w:t>
      </w:r>
      <w:r w:rsidR="00FF26C5" w:rsidRPr="001846F6">
        <w:rPr>
          <w:rFonts w:ascii="Times New Roman" w:hAnsi="Times New Roman" w:cs="Times New Roman"/>
          <w:sz w:val="24"/>
          <w:szCs w:val="24"/>
        </w:rPr>
        <w:t xml:space="preserve"> The</w:t>
      </w:r>
      <w:r w:rsidR="00C8402A">
        <w:rPr>
          <w:rFonts w:ascii="Times New Roman" w:hAnsi="Times New Roman" w:cs="Times New Roman"/>
          <w:sz w:val="24"/>
          <w:szCs w:val="24"/>
        </w:rPr>
        <w:t>re</w:t>
      </w:r>
      <w:r w:rsidR="00FF26C5" w:rsidRPr="001846F6">
        <w:rPr>
          <w:rFonts w:ascii="Times New Roman" w:hAnsi="Times New Roman" w:cs="Times New Roman"/>
          <w:sz w:val="24"/>
          <w:szCs w:val="24"/>
        </w:rPr>
        <w:t xml:space="preserve"> was no sale in existence by the time the 2</w:t>
      </w:r>
      <w:r w:rsidR="00FF26C5" w:rsidRPr="001846F6">
        <w:rPr>
          <w:rFonts w:ascii="Times New Roman" w:hAnsi="Times New Roman" w:cs="Times New Roman"/>
          <w:sz w:val="24"/>
          <w:szCs w:val="24"/>
          <w:vertAlign w:val="superscript"/>
        </w:rPr>
        <w:t>nd</w:t>
      </w:r>
      <w:r w:rsidR="00FF26C5" w:rsidRPr="001846F6">
        <w:rPr>
          <w:rFonts w:ascii="Times New Roman" w:hAnsi="Times New Roman" w:cs="Times New Roman"/>
          <w:sz w:val="24"/>
          <w:szCs w:val="24"/>
        </w:rPr>
        <w:t xml:space="preserve"> respondent made a payment</w:t>
      </w:r>
      <w:r w:rsidR="000C3D26">
        <w:rPr>
          <w:rFonts w:ascii="Times New Roman" w:hAnsi="Times New Roman" w:cs="Times New Roman"/>
          <w:sz w:val="24"/>
          <w:szCs w:val="24"/>
        </w:rPr>
        <w:t xml:space="preserve"> on the 29</w:t>
      </w:r>
      <w:r w:rsidR="000C3D26" w:rsidRPr="000C3D26">
        <w:rPr>
          <w:rFonts w:ascii="Times New Roman" w:hAnsi="Times New Roman" w:cs="Times New Roman"/>
          <w:sz w:val="24"/>
          <w:szCs w:val="24"/>
          <w:vertAlign w:val="superscript"/>
        </w:rPr>
        <w:t>th</w:t>
      </w:r>
      <w:r w:rsidR="000C3D26">
        <w:rPr>
          <w:rFonts w:ascii="Times New Roman" w:hAnsi="Times New Roman" w:cs="Times New Roman"/>
          <w:sz w:val="24"/>
          <w:szCs w:val="24"/>
        </w:rPr>
        <w:t xml:space="preserve"> March 2017</w:t>
      </w:r>
      <w:r w:rsidR="00FF26C5" w:rsidRPr="001846F6">
        <w:rPr>
          <w:rFonts w:ascii="Times New Roman" w:hAnsi="Times New Roman" w:cs="Times New Roman"/>
          <w:sz w:val="24"/>
          <w:szCs w:val="24"/>
        </w:rPr>
        <w:t>, hence there was no reason for payment.</w:t>
      </w:r>
    </w:p>
    <w:p w:rsidR="00315ED5" w:rsidRPr="001846F6" w:rsidRDefault="00FF26C5" w:rsidP="001846F6">
      <w:pPr>
        <w:spacing w:after="0" w:line="360" w:lineRule="auto"/>
        <w:jc w:val="both"/>
        <w:rPr>
          <w:rFonts w:ascii="Times New Roman" w:hAnsi="Times New Roman" w:cs="Times New Roman"/>
          <w:sz w:val="24"/>
          <w:szCs w:val="24"/>
        </w:rPr>
      </w:pPr>
      <w:r w:rsidRPr="001846F6">
        <w:rPr>
          <w:rFonts w:ascii="Times New Roman" w:hAnsi="Times New Roman" w:cs="Times New Roman"/>
          <w:sz w:val="24"/>
          <w:szCs w:val="24"/>
        </w:rPr>
        <w:tab/>
        <w:t>The court is aware that after the initial appeal had been argu</w:t>
      </w:r>
      <w:r w:rsidR="00E91146">
        <w:rPr>
          <w:rFonts w:ascii="Times New Roman" w:hAnsi="Times New Roman" w:cs="Times New Roman"/>
          <w:sz w:val="24"/>
          <w:szCs w:val="24"/>
        </w:rPr>
        <w:t>ed at the Supreme Court the 2</w:t>
      </w:r>
      <w:r w:rsidR="00E91146" w:rsidRPr="00E91146">
        <w:rPr>
          <w:rFonts w:ascii="Times New Roman" w:hAnsi="Times New Roman" w:cs="Times New Roman"/>
          <w:sz w:val="24"/>
          <w:szCs w:val="24"/>
          <w:vertAlign w:val="superscript"/>
        </w:rPr>
        <w:t>nd</w:t>
      </w:r>
      <w:r w:rsidR="00E91146">
        <w:rPr>
          <w:rFonts w:ascii="Times New Roman" w:hAnsi="Times New Roman" w:cs="Times New Roman"/>
          <w:sz w:val="24"/>
          <w:szCs w:val="24"/>
        </w:rPr>
        <w:t xml:space="preserve"> </w:t>
      </w:r>
      <w:r w:rsidRPr="001846F6">
        <w:rPr>
          <w:rFonts w:ascii="Times New Roman" w:hAnsi="Times New Roman" w:cs="Times New Roman"/>
          <w:sz w:val="24"/>
          <w:szCs w:val="24"/>
        </w:rPr>
        <w:t>respondent then wrote a letter Annexure J to the Registrar of the Supreme Court</w:t>
      </w:r>
      <w:r w:rsidR="00315ED5" w:rsidRPr="001846F6">
        <w:rPr>
          <w:rFonts w:ascii="Times New Roman" w:hAnsi="Times New Roman" w:cs="Times New Roman"/>
          <w:sz w:val="24"/>
          <w:szCs w:val="24"/>
        </w:rPr>
        <w:t>. The contents thereof read:</w:t>
      </w:r>
    </w:p>
    <w:p w:rsidR="00FF26C5" w:rsidRPr="00E91146" w:rsidRDefault="00315ED5" w:rsidP="00E91146">
      <w:pPr>
        <w:spacing w:after="0" w:line="240" w:lineRule="auto"/>
        <w:ind w:left="720"/>
        <w:jc w:val="both"/>
        <w:rPr>
          <w:rFonts w:ascii="Times New Roman" w:hAnsi="Times New Roman" w:cs="Times New Roman"/>
        </w:rPr>
      </w:pPr>
      <w:r w:rsidRPr="00E91146">
        <w:rPr>
          <w:rFonts w:ascii="Times New Roman" w:hAnsi="Times New Roman" w:cs="Times New Roman"/>
        </w:rPr>
        <w:t>“The sale of the above property was not cancelled as per Mr Nzvere’s letter dated 13 March 2017, since payment of the full purchase price by Colbro Transport was done on 23 March 2017 and receipted by the Sheriff on 29 March 2017.”</w:t>
      </w:r>
      <w:r w:rsidR="00FF26C5" w:rsidRPr="00E91146">
        <w:rPr>
          <w:rFonts w:ascii="Times New Roman" w:hAnsi="Times New Roman" w:cs="Times New Roman"/>
        </w:rPr>
        <w:t xml:space="preserve"> </w:t>
      </w:r>
    </w:p>
    <w:p w:rsidR="000C3D26" w:rsidRDefault="000C3D26" w:rsidP="001846F6">
      <w:pPr>
        <w:spacing w:after="0" w:line="360" w:lineRule="auto"/>
        <w:jc w:val="both"/>
        <w:rPr>
          <w:rFonts w:ascii="Times New Roman" w:hAnsi="Times New Roman" w:cs="Times New Roman"/>
          <w:sz w:val="24"/>
          <w:szCs w:val="24"/>
        </w:rPr>
      </w:pPr>
    </w:p>
    <w:p w:rsidR="00E7140A" w:rsidRPr="001846F6" w:rsidRDefault="00315ED5" w:rsidP="00E91146">
      <w:pPr>
        <w:spacing w:after="0" w:line="360" w:lineRule="auto"/>
        <w:ind w:firstLine="720"/>
        <w:jc w:val="both"/>
        <w:rPr>
          <w:rFonts w:ascii="Times New Roman" w:hAnsi="Times New Roman" w:cs="Times New Roman"/>
          <w:sz w:val="24"/>
          <w:szCs w:val="24"/>
        </w:rPr>
      </w:pPr>
      <w:r w:rsidRPr="001846F6">
        <w:rPr>
          <w:rFonts w:ascii="Times New Roman" w:hAnsi="Times New Roman" w:cs="Times New Roman"/>
          <w:sz w:val="24"/>
          <w:szCs w:val="24"/>
        </w:rPr>
        <w:t xml:space="preserve">This letter does not salvage the situation. The contract was already cancelled </w:t>
      </w:r>
      <w:r w:rsidR="008C2E99" w:rsidRPr="001846F6">
        <w:rPr>
          <w:rFonts w:ascii="Times New Roman" w:hAnsi="Times New Roman" w:cs="Times New Roman"/>
          <w:sz w:val="24"/>
          <w:szCs w:val="24"/>
        </w:rPr>
        <w:t>and properly so. T</w:t>
      </w:r>
      <w:r w:rsidRPr="001846F6">
        <w:rPr>
          <w:rFonts w:ascii="Times New Roman" w:hAnsi="Times New Roman" w:cs="Times New Roman"/>
          <w:sz w:val="24"/>
          <w:szCs w:val="24"/>
        </w:rPr>
        <w:t>he fact that payment was made after the cancellation is of no legal significance there was nothing to buy. Of note is the fact that this is just a letter and not an affidavit hence its evidential value is minimal however it shows the double standards that the Sheriff exercises.</w:t>
      </w:r>
      <w:r w:rsidR="008C2E99" w:rsidRPr="001846F6">
        <w:rPr>
          <w:rFonts w:ascii="Times New Roman" w:hAnsi="Times New Roman" w:cs="Times New Roman"/>
          <w:sz w:val="24"/>
          <w:szCs w:val="24"/>
        </w:rPr>
        <w:t xml:space="preserve"> </w:t>
      </w:r>
      <w:r w:rsidRPr="001846F6">
        <w:rPr>
          <w:rFonts w:ascii="Times New Roman" w:hAnsi="Times New Roman" w:cs="Times New Roman"/>
          <w:sz w:val="24"/>
          <w:szCs w:val="24"/>
        </w:rPr>
        <w:t xml:space="preserve">Two points emerge out of this conduct being: ignorance of the law </w:t>
      </w:r>
      <w:r w:rsidR="00E7140A" w:rsidRPr="001846F6">
        <w:rPr>
          <w:rFonts w:ascii="Times New Roman" w:hAnsi="Times New Roman" w:cs="Times New Roman"/>
          <w:sz w:val="24"/>
          <w:szCs w:val="24"/>
        </w:rPr>
        <w:t>of contract and or lack of inte</w:t>
      </w:r>
      <w:r w:rsidRPr="001846F6">
        <w:rPr>
          <w:rFonts w:ascii="Times New Roman" w:hAnsi="Times New Roman" w:cs="Times New Roman"/>
          <w:sz w:val="24"/>
          <w:szCs w:val="24"/>
        </w:rPr>
        <w:t>grity in the office of the sheriff. Legally there is no sale agreement of the property as the transaction that followed is null and void. It is fortuitous that no transfer ensued from the purported sale.</w:t>
      </w:r>
      <w:r w:rsidR="008C2E99" w:rsidRPr="001846F6">
        <w:rPr>
          <w:rFonts w:ascii="Times New Roman" w:hAnsi="Times New Roman" w:cs="Times New Roman"/>
          <w:sz w:val="24"/>
          <w:szCs w:val="24"/>
        </w:rPr>
        <w:t xml:space="preserve"> Most pertinent is the fact that the 3</w:t>
      </w:r>
      <w:r w:rsidR="008C2E99" w:rsidRPr="001846F6">
        <w:rPr>
          <w:rFonts w:ascii="Times New Roman" w:hAnsi="Times New Roman" w:cs="Times New Roman"/>
          <w:sz w:val="24"/>
          <w:szCs w:val="24"/>
          <w:vertAlign w:val="superscript"/>
        </w:rPr>
        <w:t>rd</w:t>
      </w:r>
      <w:r w:rsidR="008C2E99" w:rsidRPr="001846F6">
        <w:rPr>
          <w:rFonts w:ascii="Times New Roman" w:hAnsi="Times New Roman" w:cs="Times New Roman"/>
          <w:sz w:val="24"/>
          <w:szCs w:val="24"/>
        </w:rPr>
        <w:t xml:space="preserve"> respondent in his report filed of record on the 27</w:t>
      </w:r>
      <w:r w:rsidR="008C2E99" w:rsidRPr="001846F6">
        <w:rPr>
          <w:rFonts w:ascii="Times New Roman" w:hAnsi="Times New Roman" w:cs="Times New Roman"/>
          <w:sz w:val="24"/>
          <w:szCs w:val="24"/>
          <w:vertAlign w:val="superscript"/>
        </w:rPr>
        <w:t>th</w:t>
      </w:r>
      <w:r w:rsidR="008C2E99" w:rsidRPr="001846F6">
        <w:rPr>
          <w:rFonts w:ascii="Times New Roman" w:hAnsi="Times New Roman" w:cs="Times New Roman"/>
          <w:sz w:val="24"/>
          <w:szCs w:val="24"/>
        </w:rPr>
        <w:t xml:space="preserve"> March 2020 does not oppose the setting aside of the </w:t>
      </w:r>
      <w:r w:rsidR="00C8402A" w:rsidRPr="001846F6">
        <w:rPr>
          <w:rFonts w:ascii="Times New Roman" w:hAnsi="Times New Roman" w:cs="Times New Roman"/>
          <w:sz w:val="24"/>
          <w:szCs w:val="24"/>
        </w:rPr>
        <w:t>sale, this</w:t>
      </w:r>
      <w:r w:rsidR="00E7140A" w:rsidRPr="001846F6">
        <w:rPr>
          <w:rFonts w:ascii="Times New Roman" w:hAnsi="Times New Roman" w:cs="Times New Roman"/>
          <w:sz w:val="24"/>
          <w:szCs w:val="24"/>
        </w:rPr>
        <w:t xml:space="preserve"> could only be because of its appreciation of the inappropriateness of its conduct.</w:t>
      </w:r>
    </w:p>
    <w:p w:rsidR="00315ED5" w:rsidRPr="001846F6" w:rsidRDefault="00BE1D0D" w:rsidP="00C8402A">
      <w:pPr>
        <w:spacing w:after="0" w:line="360" w:lineRule="auto"/>
        <w:ind w:firstLine="720"/>
        <w:jc w:val="both"/>
        <w:rPr>
          <w:rFonts w:ascii="Times New Roman" w:hAnsi="Times New Roman" w:cs="Times New Roman"/>
          <w:sz w:val="24"/>
          <w:szCs w:val="24"/>
        </w:rPr>
      </w:pPr>
      <w:r w:rsidRPr="001846F6">
        <w:rPr>
          <w:rFonts w:ascii="Times New Roman" w:hAnsi="Times New Roman" w:cs="Times New Roman"/>
          <w:sz w:val="24"/>
          <w:szCs w:val="24"/>
        </w:rPr>
        <w:t>The court notes that the 1</w:t>
      </w:r>
      <w:r w:rsidRPr="001846F6">
        <w:rPr>
          <w:rFonts w:ascii="Times New Roman" w:hAnsi="Times New Roman" w:cs="Times New Roman"/>
          <w:sz w:val="24"/>
          <w:szCs w:val="24"/>
          <w:vertAlign w:val="superscript"/>
        </w:rPr>
        <w:t>st</w:t>
      </w:r>
      <w:r w:rsidRPr="001846F6">
        <w:rPr>
          <w:rFonts w:ascii="Times New Roman" w:hAnsi="Times New Roman" w:cs="Times New Roman"/>
          <w:sz w:val="24"/>
          <w:szCs w:val="24"/>
        </w:rPr>
        <w:t xml:space="preserve"> respondent being the judgment creditor has not opposed the a</w:t>
      </w:r>
      <w:r w:rsidR="000C3D26">
        <w:rPr>
          <w:rFonts w:ascii="Times New Roman" w:hAnsi="Times New Roman" w:cs="Times New Roman"/>
          <w:sz w:val="24"/>
          <w:szCs w:val="24"/>
        </w:rPr>
        <w:t>pplication. The second respondent</w:t>
      </w:r>
      <w:r w:rsidRPr="001846F6">
        <w:rPr>
          <w:rFonts w:ascii="Times New Roman" w:hAnsi="Times New Roman" w:cs="Times New Roman"/>
          <w:sz w:val="24"/>
          <w:szCs w:val="24"/>
        </w:rPr>
        <w:t xml:space="preserve"> has not</w:t>
      </w:r>
      <w:r w:rsidR="00D136E7" w:rsidRPr="001846F6">
        <w:rPr>
          <w:rFonts w:ascii="Times New Roman" w:hAnsi="Times New Roman" w:cs="Times New Roman"/>
          <w:sz w:val="24"/>
          <w:szCs w:val="24"/>
        </w:rPr>
        <w:t xml:space="preserve"> denied any of the improprieties by the Sheriff or that it shares the same address with the auctioneer. The condemned acts of the Sheriff were specifically mentioned and the 2</w:t>
      </w:r>
      <w:r w:rsidR="00D136E7" w:rsidRPr="001846F6">
        <w:rPr>
          <w:rFonts w:ascii="Times New Roman" w:hAnsi="Times New Roman" w:cs="Times New Roman"/>
          <w:sz w:val="24"/>
          <w:szCs w:val="24"/>
          <w:vertAlign w:val="superscript"/>
        </w:rPr>
        <w:t>nd</w:t>
      </w:r>
      <w:r w:rsidR="00D136E7" w:rsidRPr="001846F6">
        <w:rPr>
          <w:rFonts w:ascii="Times New Roman" w:hAnsi="Times New Roman" w:cs="Times New Roman"/>
          <w:sz w:val="24"/>
          <w:szCs w:val="24"/>
        </w:rPr>
        <w:t xml:space="preserve"> respondent did not and could not deny them particularly failure to advise the applicant about the sale and subsequent proceedings as shown by failure to copy applicant the </w:t>
      </w:r>
      <w:r w:rsidR="00C8402A" w:rsidRPr="001846F6">
        <w:rPr>
          <w:rFonts w:ascii="Times New Roman" w:hAnsi="Times New Roman" w:cs="Times New Roman"/>
          <w:sz w:val="24"/>
          <w:szCs w:val="24"/>
        </w:rPr>
        <w:t>mentioned</w:t>
      </w:r>
      <w:r w:rsidR="00D136E7" w:rsidRPr="001846F6">
        <w:rPr>
          <w:rFonts w:ascii="Times New Roman" w:hAnsi="Times New Roman" w:cs="Times New Roman"/>
          <w:sz w:val="24"/>
          <w:szCs w:val="24"/>
        </w:rPr>
        <w:t xml:space="preserve"> </w:t>
      </w:r>
      <w:r w:rsidR="00C8402A" w:rsidRPr="001846F6">
        <w:rPr>
          <w:rFonts w:ascii="Times New Roman" w:hAnsi="Times New Roman" w:cs="Times New Roman"/>
          <w:sz w:val="24"/>
          <w:szCs w:val="24"/>
        </w:rPr>
        <w:t>letters. The</w:t>
      </w:r>
      <w:r w:rsidR="000C3D26">
        <w:rPr>
          <w:rFonts w:ascii="Times New Roman" w:hAnsi="Times New Roman" w:cs="Times New Roman"/>
          <w:sz w:val="24"/>
          <w:szCs w:val="24"/>
        </w:rPr>
        <w:t xml:space="preserve"> failure of the </w:t>
      </w:r>
      <w:r w:rsidR="009A778C">
        <w:rPr>
          <w:rFonts w:ascii="Times New Roman" w:hAnsi="Times New Roman" w:cs="Times New Roman"/>
          <w:sz w:val="24"/>
          <w:szCs w:val="24"/>
        </w:rPr>
        <w:t xml:space="preserve">Sheriff </w:t>
      </w:r>
      <w:r w:rsidR="009A778C" w:rsidRPr="001846F6">
        <w:rPr>
          <w:rFonts w:ascii="Times New Roman" w:hAnsi="Times New Roman" w:cs="Times New Roman"/>
          <w:sz w:val="24"/>
          <w:szCs w:val="24"/>
        </w:rPr>
        <w:t>to</w:t>
      </w:r>
      <w:r w:rsidR="00E7140A" w:rsidRPr="001846F6">
        <w:rPr>
          <w:rFonts w:ascii="Times New Roman" w:hAnsi="Times New Roman" w:cs="Times New Roman"/>
          <w:sz w:val="24"/>
          <w:szCs w:val="24"/>
        </w:rPr>
        <w:t xml:space="preserve"> advise the applicant an interested party about the sale of the property, failure to advise him when he called for objections is in itself conduct which is deplorable and prejudicial to the applicant. </w:t>
      </w:r>
      <w:r w:rsidR="00014261" w:rsidRPr="001846F6">
        <w:rPr>
          <w:rFonts w:ascii="Times New Roman" w:hAnsi="Times New Roman" w:cs="Times New Roman"/>
          <w:sz w:val="24"/>
          <w:szCs w:val="24"/>
        </w:rPr>
        <w:t xml:space="preserve">To then cancel the agreement and purport to revive it by accepting payment puts the death knell to the whole matter. The disposal of the property cannot stand as the sale was cancelled. The above taken in </w:t>
      </w:r>
      <w:r w:rsidR="00C8402A" w:rsidRPr="001846F6">
        <w:rPr>
          <w:rFonts w:ascii="Times New Roman" w:hAnsi="Times New Roman" w:cs="Times New Roman"/>
          <w:sz w:val="24"/>
          <w:szCs w:val="24"/>
        </w:rPr>
        <w:t>conjunction</w:t>
      </w:r>
      <w:r w:rsidR="00014261" w:rsidRPr="001846F6">
        <w:rPr>
          <w:rFonts w:ascii="Times New Roman" w:hAnsi="Times New Roman" w:cs="Times New Roman"/>
          <w:sz w:val="24"/>
          <w:szCs w:val="24"/>
        </w:rPr>
        <w:t xml:space="preserve"> constitute in the court’s view good cause to have the sale set aside.</w:t>
      </w:r>
      <w:r w:rsidR="008C2E99" w:rsidRPr="001846F6">
        <w:rPr>
          <w:rFonts w:ascii="Times New Roman" w:hAnsi="Times New Roman" w:cs="Times New Roman"/>
          <w:sz w:val="24"/>
          <w:szCs w:val="24"/>
        </w:rPr>
        <w:t xml:space="preserve"> </w:t>
      </w:r>
    </w:p>
    <w:p w:rsidR="00014261" w:rsidRPr="001846F6" w:rsidRDefault="00014261" w:rsidP="001846F6">
      <w:pPr>
        <w:spacing w:after="0" w:line="360" w:lineRule="auto"/>
        <w:jc w:val="both"/>
        <w:rPr>
          <w:rFonts w:ascii="Times New Roman" w:hAnsi="Times New Roman" w:cs="Times New Roman"/>
          <w:sz w:val="24"/>
          <w:szCs w:val="24"/>
        </w:rPr>
      </w:pPr>
      <w:r w:rsidRPr="001846F6">
        <w:rPr>
          <w:rFonts w:ascii="Times New Roman" w:hAnsi="Times New Roman" w:cs="Times New Roman"/>
          <w:sz w:val="24"/>
          <w:szCs w:val="24"/>
        </w:rPr>
        <w:tab/>
      </w:r>
      <w:r w:rsidR="000477BC" w:rsidRPr="001846F6">
        <w:rPr>
          <w:rFonts w:ascii="Times New Roman" w:hAnsi="Times New Roman" w:cs="Times New Roman"/>
          <w:sz w:val="24"/>
          <w:szCs w:val="24"/>
        </w:rPr>
        <w:t>The applicant has urged the court to consider that there was collusion between the auctioneer fourth respondent and 2</w:t>
      </w:r>
      <w:r w:rsidR="000477BC" w:rsidRPr="001846F6">
        <w:rPr>
          <w:rFonts w:ascii="Times New Roman" w:hAnsi="Times New Roman" w:cs="Times New Roman"/>
          <w:sz w:val="24"/>
          <w:szCs w:val="24"/>
          <w:vertAlign w:val="superscript"/>
        </w:rPr>
        <w:t>nd</w:t>
      </w:r>
      <w:r w:rsidR="000477BC" w:rsidRPr="001846F6">
        <w:rPr>
          <w:rFonts w:ascii="Times New Roman" w:hAnsi="Times New Roman" w:cs="Times New Roman"/>
          <w:sz w:val="24"/>
          <w:szCs w:val="24"/>
        </w:rPr>
        <w:t xml:space="preserve"> respondent the purchaser. </w:t>
      </w:r>
      <w:r w:rsidRPr="001846F6">
        <w:rPr>
          <w:rFonts w:ascii="Times New Roman" w:hAnsi="Times New Roman" w:cs="Times New Roman"/>
          <w:sz w:val="24"/>
          <w:szCs w:val="24"/>
        </w:rPr>
        <w:t>It has not been denied that the 2</w:t>
      </w:r>
      <w:r w:rsidRPr="001846F6">
        <w:rPr>
          <w:rFonts w:ascii="Times New Roman" w:hAnsi="Times New Roman" w:cs="Times New Roman"/>
          <w:sz w:val="24"/>
          <w:szCs w:val="24"/>
          <w:vertAlign w:val="superscript"/>
        </w:rPr>
        <w:t>nd</w:t>
      </w:r>
      <w:r w:rsidRPr="001846F6">
        <w:rPr>
          <w:rFonts w:ascii="Times New Roman" w:hAnsi="Times New Roman" w:cs="Times New Roman"/>
          <w:sz w:val="24"/>
          <w:szCs w:val="24"/>
        </w:rPr>
        <w:t xml:space="preserve"> and 4</w:t>
      </w:r>
      <w:r w:rsidRPr="001846F6">
        <w:rPr>
          <w:rFonts w:ascii="Times New Roman" w:hAnsi="Times New Roman" w:cs="Times New Roman"/>
          <w:sz w:val="24"/>
          <w:szCs w:val="24"/>
          <w:vertAlign w:val="superscript"/>
        </w:rPr>
        <w:t>th</w:t>
      </w:r>
      <w:r w:rsidRPr="001846F6">
        <w:rPr>
          <w:rFonts w:ascii="Times New Roman" w:hAnsi="Times New Roman" w:cs="Times New Roman"/>
          <w:sz w:val="24"/>
          <w:szCs w:val="24"/>
        </w:rPr>
        <w:t xml:space="preserve"> respondent share the same address. The manner the offer was made clearly shows familiarity and this coupled by the fact that the amount offered by the 2</w:t>
      </w:r>
      <w:r w:rsidRPr="001846F6">
        <w:rPr>
          <w:rFonts w:ascii="Times New Roman" w:hAnsi="Times New Roman" w:cs="Times New Roman"/>
          <w:sz w:val="24"/>
          <w:szCs w:val="24"/>
          <w:vertAlign w:val="superscript"/>
        </w:rPr>
        <w:t>nd</w:t>
      </w:r>
      <w:r w:rsidRPr="001846F6">
        <w:rPr>
          <w:rFonts w:ascii="Times New Roman" w:hAnsi="Times New Roman" w:cs="Times New Roman"/>
          <w:sz w:val="24"/>
          <w:szCs w:val="24"/>
        </w:rPr>
        <w:t xml:space="preserve"> respondent is exactly </w:t>
      </w:r>
      <w:r w:rsidRPr="001846F6">
        <w:rPr>
          <w:rFonts w:ascii="Times New Roman" w:hAnsi="Times New Roman" w:cs="Times New Roman"/>
          <w:sz w:val="24"/>
          <w:szCs w:val="24"/>
        </w:rPr>
        <w:lastRenderedPageBreak/>
        <w:t>the amount that the 4</w:t>
      </w:r>
      <w:r w:rsidRPr="001846F6">
        <w:rPr>
          <w:rFonts w:ascii="Times New Roman" w:hAnsi="Times New Roman" w:cs="Times New Roman"/>
          <w:sz w:val="24"/>
          <w:szCs w:val="24"/>
          <w:vertAlign w:val="superscript"/>
        </w:rPr>
        <w:t>th</w:t>
      </w:r>
      <w:r w:rsidRPr="001846F6">
        <w:rPr>
          <w:rFonts w:ascii="Times New Roman" w:hAnsi="Times New Roman" w:cs="Times New Roman"/>
          <w:sz w:val="24"/>
          <w:szCs w:val="24"/>
        </w:rPr>
        <w:t xml:space="preserve"> respondent had indicated to be the fo</w:t>
      </w:r>
      <w:r w:rsidR="000477BC" w:rsidRPr="001846F6">
        <w:rPr>
          <w:rFonts w:ascii="Times New Roman" w:hAnsi="Times New Roman" w:cs="Times New Roman"/>
          <w:sz w:val="24"/>
          <w:szCs w:val="24"/>
        </w:rPr>
        <w:t>rced sale value creates great suspicion. However that alone cannot be reason for vitiating a sale</w:t>
      </w:r>
      <w:r w:rsidR="00D463E2" w:rsidRPr="001846F6">
        <w:rPr>
          <w:rFonts w:ascii="Times New Roman" w:hAnsi="Times New Roman" w:cs="Times New Roman"/>
          <w:sz w:val="24"/>
          <w:szCs w:val="24"/>
        </w:rPr>
        <w:t xml:space="preserve">. However when this is taken in </w:t>
      </w:r>
      <w:r w:rsidR="00C8402A" w:rsidRPr="001846F6">
        <w:rPr>
          <w:rFonts w:ascii="Times New Roman" w:hAnsi="Times New Roman" w:cs="Times New Roman"/>
          <w:sz w:val="24"/>
          <w:szCs w:val="24"/>
        </w:rPr>
        <w:t>conjunction</w:t>
      </w:r>
      <w:r w:rsidR="00D463E2" w:rsidRPr="001846F6">
        <w:rPr>
          <w:rFonts w:ascii="Times New Roman" w:hAnsi="Times New Roman" w:cs="Times New Roman"/>
          <w:sz w:val="24"/>
          <w:szCs w:val="24"/>
        </w:rPr>
        <w:t xml:space="preserve"> with the fact that the Sheriff made sure that all the pertinent information was not being copied to the applicant</w:t>
      </w:r>
      <w:r w:rsidR="004538E8">
        <w:rPr>
          <w:rFonts w:ascii="Times New Roman" w:hAnsi="Times New Roman" w:cs="Times New Roman"/>
          <w:sz w:val="24"/>
          <w:szCs w:val="24"/>
        </w:rPr>
        <w:t>,</w:t>
      </w:r>
      <w:r w:rsidR="00D463E2" w:rsidRPr="001846F6">
        <w:rPr>
          <w:rFonts w:ascii="Times New Roman" w:hAnsi="Times New Roman" w:cs="Times New Roman"/>
          <w:sz w:val="24"/>
          <w:szCs w:val="24"/>
        </w:rPr>
        <w:t xml:space="preserve"> bad faith and c</w:t>
      </w:r>
      <w:r w:rsidR="004538E8">
        <w:rPr>
          <w:rFonts w:ascii="Times New Roman" w:hAnsi="Times New Roman" w:cs="Times New Roman"/>
          <w:sz w:val="24"/>
          <w:szCs w:val="24"/>
        </w:rPr>
        <w:t>onnivance cannot be ruled out. T</w:t>
      </w:r>
      <w:r w:rsidR="00D463E2" w:rsidRPr="001846F6">
        <w:rPr>
          <w:rFonts w:ascii="Times New Roman" w:hAnsi="Times New Roman" w:cs="Times New Roman"/>
          <w:sz w:val="24"/>
          <w:szCs w:val="24"/>
        </w:rPr>
        <w:t>he applicant can be said to have established this on a balance of probabilities.</w:t>
      </w:r>
    </w:p>
    <w:p w:rsidR="00AB7C8A" w:rsidRPr="001846F6" w:rsidRDefault="00AB7C8A" w:rsidP="001846F6">
      <w:pPr>
        <w:spacing w:after="0" w:line="360" w:lineRule="auto"/>
        <w:jc w:val="both"/>
        <w:rPr>
          <w:rFonts w:ascii="Times New Roman" w:hAnsi="Times New Roman" w:cs="Times New Roman"/>
          <w:sz w:val="24"/>
          <w:szCs w:val="24"/>
        </w:rPr>
      </w:pPr>
      <w:r w:rsidRPr="001846F6">
        <w:rPr>
          <w:rFonts w:ascii="Times New Roman" w:hAnsi="Times New Roman" w:cs="Times New Roman"/>
          <w:sz w:val="24"/>
          <w:szCs w:val="24"/>
        </w:rPr>
        <w:tab/>
        <w:t xml:space="preserve">Advocate </w:t>
      </w:r>
      <w:r w:rsidRPr="00C8402A">
        <w:rPr>
          <w:rFonts w:ascii="Times New Roman" w:hAnsi="Times New Roman" w:cs="Times New Roman"/>
          <w:i/>
          <w:sz w:val="24"/>
          <w:szCs w:val="24"/>
        </w:rPr>
        <w:t>Tivadar</w:t>
      </w:r>
      <w:r w:rsidRPr="001846F6">
        <w:rPr>
          <w:rFonts w:ascii="Times New Roman" w:hAnsi="Times New Roman" w:cs="Times New Roman"/>
          <w:sz w:val="24"/>
          <w:szCs w:val="24"/>
        </w:rPr>
        <w:t xml:space="preserve"> submitted on behalf of the 2</w:t>
      </w:r>
      <w:r w:rsidRPr="001846F6">
        <w:rPr>
          <w:rFonts w:ascii="Times New Roman" w:hAnsi="Times New Roman" w:cs="Times New Roman"/>
          <w:sz w:val="24"/>
          <w:szCs w:val="24"/>
          <w:vertAlign w:val="superscript"/>
        </w:rPr>
        <w:t>nd</w:t>
      </w:r>
      <w:r w:rsidRPr="001846F6">
        <w:rPr>
          <w:rFonts w:ascii="Times New Roman" w:hAnsi="Times New Roman" w:cs="Times New Roman"/>
          <w:sz w:val="24"/>
          <w:szCs w:val="24"/>
        </w:rPr>
        <w:t xml:space="preserve"> respondent that what the applicant was alleging is insufficient to satisfy the burden that </w:t>
      </w:r>
      <w:r w:rsidR="00D463E2" w:rsidRPr="001846F6">
        <w:rPr>
          <w:rFonts w:ascii="Times New Roman" w:hAnsi="Times New Roman" w:cs="Times New Roman"/>
          <w:sz w:val="24"/>
          <w:szCs w:val="24"/>
        </w:rPr>
        <w:t xml:space="preserve">lies on applicant which is very high. He highlighted that the valuation which the applicant relies on is not sworn hence not much weight can be placed on it. Equally, a theoretical valuation should not be preferred over the actual offers received. He submitted that there should be a demonstration by way of evidence of any persons willing to pay the expected amounts which has not been done by the applicant. In </w:t>
      </w:r>
      <w:r w:rsidR="009A778C" w:rsidRPr="001846F6">
        <w:rPr>
          <w:rFonts w:ascii="Times New Roman" w:hAnsi="Times New Roman" w:cs="Times New Roman"/>
          <w:sz w:val="24"/>
          <w:szCs w:val="24"/>
        </w:rPr>
        <w:t>that</w:t>
      </w:r>
      <w:r w:rsidR="009A778C">
        <w:rPr>
          <w:rFonts w:ascii="Times New Roman" w:hAnsi="Times New Roman" w:cs="Times New Roman"/>
          <w:sz w:val="24"/>
          <w:szCs w:val="24"/>
        </w:rPr>
        <w:t xml:space="preserve"> </w:t>
      </w:r>
      <w:r w:rsidR="009A778C" w:rsidRPr="001846F6">
        <w:rPr>
          <w:rFonts w:ascii="Times New Roman" w:hAnsi="Times New Roman" w:cs="Times New Roman"/>
          <w:sz w:val="24"/>
          <w:szCs w:val="24"/>
        </w:rPr>
        <w:t>regard</w:t>
      </w:r>
      <w:r w:rsidR="00D463E2" w:rsidRPr="001846F6">
        <w:rPr>
          <w:rFonts w:ascii="Times New Roman" w:hAnsi="Times New Roman" w:cs="Times New Roman"/>
          <w:sz w:val="24"/>
          <w:szCs w:val="24"/>
        </w:rPr>
        <w:t xml:space="preserve"> he </w:t>
      </w:r>
      <w:r w:rsidR="00C8402A" w:rsidRPr="001846F6">
        <w:rPr>
          <w:rFonts w:ascii="Times New Roman" w:hAnsi="Times New Roman" w:cs="Times New Roman"/>
          <w:sz w:val="24"/>
          <w:szCs w:val="24"/>
        </w:rPr>
        <w:t>referred</w:t>
      </w:r>
      <w:r w:rsidR="00D463E2" w:rsidRPr="001846F6">
        <w:rPr>
          <w:rFonts w:ascii="Times New Roman" w:hAnsi="Times New Roman" w:cs="Times New Roman"/>
          <w:sz w:val="24"/>
          <w:szCs w:val="24"/>
        </w:rPr>
        <w:t xml:space="preserve"> to </w:t>
      </w:r>
      <w:r w:rsidR="00D463E2" w:rsidRPr="001846F6">
        <w:rPr>
          <w:rFonts w:ascii="Times New Roman" w:hAnsi="Times New Roman" w:cs="Times New Roman"/>
          <w:i/>
          <w:sz w:val="24"/>
          <w:szCs w:val="24"/>
        </w:rPr>
        <w:t>Austerlands (Pvt) Ltd</w:t>
      </w:r>
      <w:r w:rsidR="00D463E2" w:rsidRPr="009A778C">
        <w:rPr>
          <w:rFonts w:ascii="Times New Roman" w:hAnsi="Times New Roman" w:cs="Times New Roman"/>
          <w:sz w:val="24"/>
          <w:szCs w:val="24"/>
        </w:rPr>
        <w:t xml:space="preserve"> v</w:t>
      </w:r>
      <w:r w:rsidR="00D463E2" w:rsidRPr="001846F6">
        <w:rPr>
          <w:rFonts w:ascii="Times New Roman" w:hAnsi="Times New Roman" w:cs="Times New Roman"/>
          <w:i/>
          <w:sz w:val="24"/>
          <w:szCs w:val="24"/>
        </w:rPr>
        <w:t xml:space="preserve"> Trade and Investments Bank Limited and Others</w:t>
      </w:r>
      <w:r w:rsidR="00D463E2" w:rsidRPr="001846F6">
        <w:rPr>
          <w:rFonts w:ascii="Times New Roman" w:hAnsi="Times New Roman" w:cs="Times New Roman"/>
          <w:sz w:val="24"/>
          <w:szCs w:val="24"/>
        </w:rPr>
        <w:t xml:space="preserve"> SC92/05. For that reason the applicant failed to establish that the property was sold for an unreasonably low price.</w:t>
      </w:r>
      <w:r w:rsidR="00BE1D0D" w:rsidRPr="001846F6">
        <w:rPr>
          <w:rFonts w:ascii="Times New Roman" w:hAnsi="Times New Roman" w:cs="Times New Roman"/>
          <w:sz w:val="24"/>
          <w:szCs w:val="24"/>
        </w:rPr>
        <w:t xml:space="preserve"> Whilst the valuation placed before the court is not a sworn one, the </w:t>
      </w:r>
      <w:r w:rsidR="00C8402A" w:rsidRPr="001846F6">
        <w:rPr>
          <w:rFonts w:ascii="Times New Roman" w:hAnsi="Times New Roman" w:cs="Times New Roman"/>
          <w:sz w:val="24"/>
          <w:szCs w:val="24"/>
        </w:rPr>
        <w:t>court</w:t>
      </w:r>
      <w:r w:rsidR="00BE1D0D" w:rsidRPr="001846F6">
        <w:rPr>
          <w:rFonts w:ascii="Times New Roman" w:hAnsi="Times New Roman" w:cs="Times New Roman"/>
          <w:sz w:val="24"/>
          <w:szCs w:val="24"/>
        </w:rPr>
        <w:t xml:space="preserve"> cannot turn a blind eye to the fact that when the property was rendered as security it was valued at US$300 000-00 and sold in 2016 at US$39000-00. Most pertinent the record does not refer to any offers which aspect the Sheriff should have clarified on given that the offer made by the 2</w:t>
      </w:r>
      <w:r w:rsidR="00BE1D0D" w:rsidRPr="001846F6">
        <w:rPr>
          <w:rFonts w:ascii="Times New Roman" w:hAnsi="Times New Roman" w:cs="Times New Roman"/>
          <w:sz w:val="24"/>
          <w:szCs w:val="24"/>
          <w:vertAlign w:val="superscript"/>
        </w:rPr>
        <w:t>nd</w:t>
      </w:r>
      <w:r w:rsidR="00BE1D0D" w:rsidRPr="001846F6">
        <w:rPr>
          <w:rFonts w:ascii="Times New Roman" w:hAnsi="Times New Roman" w:cs="Times New Roman"/>
          <w:sz w:val="24"/>
          <w:szCs w:val="24"/>
        </w:rPr>
        <w:t xml:space="preserve"> respondent is the one whose casual nature has been questioned. At the same time the court cannot ignore the fact that the applicant’s own valuation reflects the forced sale value as US$60 000-00. This information is such that the court cannot readily rely on </w:t>
      </w:r>
      <w:r w:rsidR="000C3D26">
        <w:rPr>
          <w:rFonts w:ascii="Times New Roman" w:hAnsi="Times New Roman" w:cs="Times New Roman"/>
          <w:sz w:val="24"/>
          <w:szCs w:val="24"/>
        </w:rPr>
        <w:t xml:space="preserve">it </w:t>
      </w:r>
      <w:r w:rsidR="00BE1D0D" w:rsidRPr="001846F6">
        <w:rPr>
          <w:rFonts w:ascii="Times New Roman" w:hAnsi="Times New Roman" w:cs="Times New Roman"/>
          <w:sz w:val="24"/>
          <w:szCs w:val="24"/>
        </w:rPr>
        <w:t>in determining the issue of the price being unreasonably low.</w:t>
      </w:r>
    </w:p>
    <w:p w:rsidR="00FA5A77" w:rsidRPr="001846F6" w:rsidRDefault="000B2B80" w:rsidP="00C8402A">
      <w:pPr>
        <w:spacing w:after="0" w:line="360" w:lineRule="auto"/>
        <w:ind w:firstLine="720"/>
        <w:jc w:val="both"/>
        <w:rPr>
          <w:rFonts w:ascii="Times New Roman" w:hAnsi="Times New Roman" w:cs="Times New Roman"/>
          <w:sz w:val="24"/>
          <w:szCs w:val="24"/>
        </w:rPr>
      </w:pPr>
      <w:r w:rsidRPr="001846F6">
        <w:rPr>
          <w:rFonts w:ascii="Times New Roman" w:hAnsi="Times New Roman" w:cs="Times New Roman"/>
          <w:sz w:val="24"/>
          <w:szCs w:val="24"/>
        </w:rPr>
        <w:t>It has been argued on behalf of the 2</w:t>
      </w:r>
      <w:r w:rsidRPr="001846F6">
        <w:rPr>
          <w:rFonts w:ascii="Times New Roman" w:hAnsi="Times New Roman" w:cs="Times New Roman"/>
          <w:sz w:val="24"/>
          <w:szCs w:val="24"/>
          <w:vertAlign w:val="superscript"/>
        </w:rPr>
        <w:t>nd</w:t>
      </w:r>
      <w:r w:rsidRPr="001846F6">
        <w:rPr>
          <w:rFonts w:ascii="Times New Roman" w:hAnsi="Times New Roman" w:cs="Times New Roman"/>
          <w:sz w:val="24"/>
          <w:szCs w:val="24"/>
        </w:rPr>
        <w:t xml:space="preserve"> respondent that it must be considered that it is an innocent purchaser hence for public policy reasons the sale must not be set aside. The sale is not clean, it is tainted by irregularities which points to bad faith or bias, that being so the purchaser cannot escape the consequences. Mr</w:t>
      </w:r>
      <w:r w:rsidRPr="00C8402A">
        <w:rPr>
          <w:rFonts w:ascii="Times New Roman" w:hAnsi="Times New Roman" w:cs="Times New Roman"/>
          <w:i/>
          <w:sz w:val="24"/>
          <w:szCs w:val="24"/>
        </w:rPr>
        <w:t xml:space="preserve"> Tivadar</w:t>
      </w:r>
      <w:r w:rsidRPr="001846F6">
        <w:rPr>
          <w:rFonts w:ascii="Times New Roman" w:hAnsi="Times New Roman" w:cs="Times New Roman"/>
          <w:sz w:val="24"/>
          <w:szCs w:val="24"/>
        </w:rPr>
        <w:t xml:space="preserve"> submitted that the appl</w:t>
      </w:r>
      <w:r w:rsidR="00FA5A77" w:rsidRPr="001846F6">
        <w:rPr>
          <w:rFonts w:ascii="Times New Roman" w:hAnsi="Times New Roman" w:cs="Times New Roman"/>
          <w:sz w:val="24"/>
          <w:szCs w:val="24"/>
        </w:rPr>
        <w:t>icant must have guarded his own interests. It must be noted that the Sheriff was to conduct a sale by private treaty. It is upon declaring a purchaser the highest bidder that objections could kick in</w:t>
      </w:r>
      <w:r w:rsidR="000C3D26">
        <w:rPr>
          <w:rFonts w:ascii="Times New Roman" w:hAnsi="Times New Roman" w:cs="Times New Roman"/>
          <w:sz w:val="24"/>
          <w:szCs w:val="24"/>
        </w:rPr>
        <w:t>,</w:t>
      </w:r>
      <w:r w:rsidR="00FA5A77" w:rsidRPr="001846F6">
        <w:rPr>
          <w:rFonts w:ascii="Times New Roman" w:hAnsi="Times New Roman" w:cs="Times New Roman"/>
          <w:sz w:val="24"/>
          <w:szCs w:val="24"/>
        </w:rPr>
        <w:t xml:space="preserve"> in terms of Rule 359. Deliberately omitting to inform the applicant of the sale and calling upon him to lodge objections if any, points to bad faith. The applicant cannot be said to have failed to guard his interests when no correspondence or information on developments was not being supplied. The court thus dismisses that argument.</w:t>
      </w:r>
    </w:p>
    <w:p w:rsidR="00D136E7" w:rsidRPr="001846F6" w:rsidRDefault="00FA5A77" w:rsidP="001846F6">
      <w:pPr>
        <w:spacing w:after="0" w:line="360" w:lineRule="auto"/>
        <w:ind w:firstLine="720"/>
        <w:jc w:val="both"/>
        <w:rPr>
          <w:rFonts w:ascii="Times New Roman" w:hAnsi="Times New Roman" w:cs="Times New Roman"/>
          <w:sz w:val="24"/>
          <w:szCs w:val="24"/>
        </w:rPr>
      </w:pPr>
      <w:r w:rsidRPr="001846F6">
        <w:rPr>
          <w:rFonts w:ascii="Times New Roman" w:hAnsi="Times New Roman" w:cs="Times New Roman"/>
          <w:sz w:val="24"/>
          <w:szCs w:val="24"/>
        </w:rPr>
        <w:t xml:space="preserve"> </w:t>
      </w:r>
      <w:r w:rsidR="00D136E7" w:rsidRPr="001846F6">
        <w:rPr>
          <w:rFonts w:ascii="Times New Roman" w:hAnsi="Times New Roman" w:cs="Times New Roman"/>
          <w:sz w:val="24"/>
          <w:szCs w:val="24"/>
        </w:rPr>
        <w:t>The court is alive to the fact that courts should not readily set aside sales in execution under Order 40 for it affects the efficacy of t</w:t>
      </w:r>
      <w:r w:rsidRPr="001846F6">
        <w:rPr>
          <w:rFonts w:ascii="Times New Roman" w:hAnsi="Times New Roman" w:cs="Times New Roman"/>
          <w:sz w:val="24"/>
          <w:szCs w:val="24"/>
        </w:rPr>
        <w:t>he sales and erodes public confi</w:t>
      </w:r>
      <w:r w:rsidR="00D136E7" w:rsidRPr="001846F6">
        <w:rPr>
          <w:rFonts w:ascii="Times New Roman" w:hAnsi="Times New Roman" w:cs="Times New Roman"/>
          <w:sz w:val="24"/>
          <w:szCs w:val="24"/>
        </w:rPr>
        <w:t xml:space="preserve">dence in sales in </w:t>
      </w:r>
      <w:r w:rsidR="00D136E7" w:rsidRPr="001846F6">
        <w:rPr>
          <w:rFonts w:ascii="Times New Roman" w:hAnsi="Times New Roman" w:cs="Times New Roman"/>
          <w:sz w:val="24"/>
          <w:szCs w:val="24"/>
        </w:rPr>
        <w:lastRenderedPageBreak/>
        <w:t xml:space="preserve">execution as </w:t>
      </w:r>
      <w:r w:rsidR="00C8402A" w:rsidRPr="001846F6">
        <w:rPr>
          <w:rFonts w:ascii="Times New Roman" w:hAnsi="Times New Roman" w:cs="Times New Roman"/>
          <w:sz w:val="24"/>
          <w:szCs w:val="24"/>
        </w:rPr>
        <w:t>expounded</w:t>
      </w:r>
      <w:r w:rsidR="00D136E7" w:rsidRPr="001846F6">
        <w:rPr>
          <w:rFonts w:ascii="Times New Roman" w:hAnsi="Times New Roman" w:cs="Times New Roman"/>
          <w:sz w:val="24"/>
          <w:szCs w:val="24"/>
        </w:rPr>
        <w:t xml:space="preserve"> in </w:t>
      </w:r>
      <w:r w:rsidR="00D136E7" w:rsidRPr="00C8402A">
        <w:rPr>
          <w:rFonts w:ascii="Times New Roman" w:hAnsi="Times New Roman" w:cs="Times New Roman"/>
          <w:i/>
          <w:sz w:val="24"/>
          <w:szCs w:val="24"/>
        </w:rPr>
        <w:t>Lalla</w:t>
      </w:r>
      <w:r w:rsidR="00D136E7" w:rsidRPr="001846F6">
        <w:rPr>
          <w:rFonts w:ascii="Times New Roman" w:hAnsi="Times New Roman" w:cs="Times New Roman"/>
          <w:sz w:val="24"/>
          <w:szCs w:val="24"/>
        </w:rPr>
        <w:t xml:space="preserve"> v </w:t>
      </w:r>
      <w:r w:rsidR="00D136E7" w:rsidRPr="00C8402A">
        <w:rPr>
          <w:rFonts w:ascii="Times New Roman" w:hAnsi="Times New Roman" w:cs="Times New Roman"/>
          <w:i/>
          <w:sz w:val="24"/>
          <w:szCs w:val="24"/>
        </w:rPr>
        <w:t>Bhura</w:t>
      </w:r>
      <w:r w:rsidR="00D136E7" w:rsidRPr="001846F6">
        <w:rPr>
          <w:rFonts w:ascii="Times New Roman" w:hAnsi="Times New Roman" w:cs="Times New Roman"/>
          <w:sz w:val="24"/>
          <w:szCs w:val="24"/>
        </w:rPr>
        <w:t xml:space="preserve"> 1973(2) ZLR 280 (CD). Public policy considerations cannot be ignored. However the sales in execution themselves must be above board, the sale must be properly conducted. This is not the case herein. The outlined facts no doubt put the Sherriff’s office into disrepute. The debtor’s rights have to be considered hence the rules provide an opportunity for any interested party to be given an opportunity to challenge the sale within a number of given days. Equally, the Sheriff’s conduct must be transparent in the interests of justice and for the integrity of the office. The court found that the conduct of the 3</w:t>
      </w:r>
      <w:r w:rsidR="00D136E7" w:rsidRPr="001846F6">
        <w:rPr>
          <w:rFonts w:ascii="Times New Roman" w:hAnsi="Times New Roman" w:cs="Times New Roman"/>
          <w:sz w:val="24"/>
          <w:szCs w:val="24"/>
          <w:vertAlign w:val="superscript"/>
        </w:rPr>
        <w:t>rd</w:t>
      </w:r>
      <w:r w:rsidR="00D136E7" w:rsidRPr="001846F6">
        <w:rPr>
          <w:rFonts w:ascii="Times New Roman" w:hAnsi="Times New Roman" w:cs="Times New Roman"/>
          <w:sz w:val="24"/>
          <w:szCs w:val="24"/>
        </w:rPr>
        <w:t xml:space="preserve"> respondent</w:t>
      </w:r>
      <w:r w:rsidR="005C329C" w:rsidRPr="001846F6">
        <w:rPr>
          <w:rFonts w:ascii="Times New Roman" w:hAnsi="Times New Roman" w:cs="Times New Roman"/>
          <w:sz w:val="24"/>
          <w:szCs w:val="24"/>
        </w:rPr>
        <w:t xml:space="preserve"> fell far short of what is expected of such an office. The mandate given to the Sheriff’s office to dispose off assets to satisfy judgments demands utmost transparency, fairness and adherence to rules for it to maintain its integrity. If these are found lacking the courts will always be inundated by complaints and applications due to suspect conduct of the Sheriff’s officials. That the 2</w:t>
      </w:r>
      <w:r w:rsidR="005C329C" w:rsidRPr="001846F6">
        <w:rPr>
          <w:rFonts w:ascii="Times New Roman" w:hAnsi="Times New Roman" w:cs="Times New Roman"/>
          <w:sz w:val="24"/>
          <w:szCs w:val="24"/>
          <w:vertAlign w:val="superscript"/>
        </w:rPr>
        <w:t>nd</w:t>
      </w:r>
      <w:r w:rsidR="005C329C" w:rsidRPr="001846F6">
        <w:rPr>
          <w:rFonts w:ascii="Times New Roman" w:hAnsi="Times New Roman" w:cs="Times New Roman"/>
          <w:sz w:val="24"/>
          <w:szCs w:val="24"/>
        </w:rPr>
        <w:t xml:space="preserve"> respondent later wrote a letter to the Supreme Court that the sale was not cancelled is an aside issue. That was not the issue before that court, the court just enquired in passing as a matter of interest. Nothing much turns on that.</w:t>
      </w:r>
    </w:p>
    <w:p w:rsidR="005C329C" w:rsidRPr="001846F6" w:rsidRDefault="005C329C" w:rsidP="00C8402A">
      <w:pPr>
        <w:spacing w:after="0" w:line="360" w:lineRule="auto"/>
        <w:ind w:firstLine="720"/>
        <w:jc w:val="both"/>
        <w:rPr>
          <w:rFonts w:ascii="Times New Roman" w:hAnsi="Times New Roman" w:cs="Times New Roman"/>
          <w:sz w:val="24"/>
          <w:szCs w:val="24"/>
        </w:rPr>
      </w:pPr>
      <w:r w:rsidRPr="001846F6">
        <w:rPr>
          <w:rFonts w:ascii="Times New Roman" w:hAnsi="Times New Roman" w:cs="Times New Roman"/>
          <w:sz w:val="24"/>
          <w:szCs w:val="24"/>
        </w:rPr>
        <w:t xml:space="preserve">Mr </w:t>
      </w:r>
      <w:r w:rsidRPr="00C8402A">
        <w:rPr>
          <w:rFonts w:ascii="Times New Roman" w:hAnsi="Times New Roman" w:cs="Times New Roman"/>
          <w:i/>
          <w:sz w:val="24"/>
          <w:szCs w:val="24"/>
        </w:rPr>
        <w:t xml:space="preserve">Tivadar </w:t>
      </w:r>
      <w:r w:rsidRPr="001846F6">
        <w:rPr>
          <w:rFonts w:ascii="Times New Roman" w:hAnsi="Times New Roman" w:cs="Times New Roman"/>
          <w:sz w:val="24"/>
          <w:szCs w:val="24"/>
        </w:rPr>
        <w:t>argued that the applicant was approbating and reprobating and had brought piecemeal applications before the court hence was abusing the court. The court finds that this is not the matter. In the initial application the appli</w:t>
      </w:r>
      <w:r w:rsidR="006C56AA" w:rsidRPr="001846F6">
        <w:rPr>
          <w:rFonts w:ascii="Times New Roman" w:hAnsi="Times New Roman" w:cs="Times New Roman"/>
          <w:sz w:val="24"/>
          <w:szCs w:val="24"/>
        </w:rPr>
        <w:t xml:space="preserve">cant sought to rely on the rule 359 subr </w:t>
      </w:r>
      <w:r w:rsidR="00C8402A" w:rsidRPr="001846F6">
        <w:rPr>
          <w:rFonts w:ascii="Times New Roman" w:hAnsi="Times New Roman" w:cs="Times New Roman"/>
          <w:sz w:val="24"/>
          <w:szCs w:val="24"/>
        </w:rPr>
        <w:t>8 of</w:t>
      </w:r>
      <w:r w:rsidR="006C56AA" w:rsidRPr="001846F6">
        <w:rPr>
          <w:rFonts w:ascii="Times New Roman" w:hAnsi="Times New Roman" w:cs="Times New Roman"/>
          <w:sz w:val="24"/>
          <w:szCs w:val="24"/>
        </w:rPr>
        <w:t xml:space="preserve"> the High Court Rules. T</w:t>
      </w:r>
      <w:r w:rsidRPr="001846F6">
        <w:rPr>
          <w:rFonts w:ascii="Times New Roman" w:hAnsi="Times New Roman" w:cs="Times New Roman"/>
          <w:sz w:val="24"/>
          <w:szCs w:val="24"/>
        </w:rPr>
        <w:t xml:space="preserve">he court found that the application was not properly before it as </w:t>
      </w:r>
      <w:r w:rsidR="006C56AA" w:rsidRPr="001846F6">
        <w:rPr>
          <w:rFonts w:ascii="Times New Roman" w:hAnsi="Times New Roman" w:cs="Times New Roman"/>
          <w:sz w:val="24"/>
          <w:szCs w:val="24"/>
        </w:rPr>
        <w:t>there was no decision made by the Sheriff such as to warrant a review by this court. The applicant cannot be penalised that he returned to court seeking to rely on common law grounds. That avenue being available to him it cannot be said that he sought piecemeal adjudication of applications as the grounds could not be combined in the court’s view.</w:t>
      </w:r>
    </w:p>
    <w:p w:rsidR="006C56AA" w:rsidRPr="001846F6" w:rsidRDefault="006C56AA" w:rsidP="001846F6">
      <w:pPr>
        <w:spacing w:after="0" w:line="360" w:lineRule="auto"/>
        <w:jc w:val="both"/>
        <w:rPr>
          <w:rFonts w:ascii="Times New Roman" w:hAnsi="Times New Roman" w:cs="Times New Roman"/>
          <w:sz w:val="24"/>
          <w:szCs w:val="24"/>
        </w:rPr>
      </w:pPr>
      <w:r w:rsidRPr="001846F6">
        <w:rPr>
          <w:rFonts w:ascii="Times New Roman" w:hAnsi="Times New Roman" w:cs="Times New Roman"/>
          <w:sz w:val="24"/>
          <w:szCs w:val="24"/>
        </w:rPr>
        <w:tab/>
        <w:t xml:space="preserve">The decision herein is </w:t>
      </w:r>
      <w:r w:rsidR="00C8402A" w:rsidRPr="001846F6">
        <w:rPr>
          <w:rFonts w:ascii="Times New Roman" w:hAnsi="Times New Roman" w:cs="Times New Roman"/>
          <w:sz w:val="24"/>
          <w:szCs w:val="24"/>
        </w:rPr>
        <w:t>thus anchored</w:t>
      </w:r>
      <w:r w:rsidRPr="001846F6">
        <w:rPr>
          <w:rFonts w:ascii="Times New Roman" w:hAnsi="Times New Roman" w:cs="Times New Roman"/>
          <w:sz w:val="24"/>
          <w:szCs w:val="24"/>
        </w:rPr>
        <w:t xml:space="preserve"> not on the prejudice arising from the sale price but the manner in which the sale was conducted</w:t>
      </w:r>
      <w:r w:rsidR="000B2B80" w:rsidRPr="001846F6">
        <w:rPr>
          <w:rFonts w:ascii="Times New Roman" w:hAnsi="Times New Roman" w:cs="Times New Roman"/>
          <w:sz w:val="24"/>
          <w:szCs w:val="24"/>
        </w:rPr>
        <w:t>. It also being noted that no transfer had taken place which, if it were so the considerations would have been stringent.</w:t>
      </w:r>
      <w:r w:rsidRPr="001846F6">
        <w:rPr>
          <w:rFonts w:ascii="Times New Roman" w:hAnsi="Times New Roman" w:cs="Times New Roman"/>
          <w:sz w:val="24"/>
          <w:szCs w:val="24"/>
        </w:rPr>
        <w:t xml:space="preserve"> </w:t>
      </w:r>
      <w:r w:rsidR="00FA5A77" w:rsidRPr="001846F6">
        <w:rPr>
          <w:rFonts w:ascii="Times New Roman" w:hAnsi="Times New Roman" w:cs="Times New Roman"/>
          <w:sz w:val="24"/>
          <w:szCs w:val="24"/>
        </w:rPr>
        <w:t xml:space="preserve">It is due to the aforegoing that this court finds merit in the application. Accordingly </w:t>
      </w:r>
      <w:r w:rsidR="00561AE5" w:rsidRPr="001846F6">
        <w:rPr>
          <w:rFonts w:ascii="Times New Roman" w:hAnsi="Times New Roman" w:cs="Times New Roman"/>
          <w:sz w:val="24"/>
          <w:szCs w:val="24"/>
        </w:rPr>
        <w:t>it is ordered:</w:t>
      </w:r>
    </w:p>
    <w:p w:rsidR="00561AE5" w:rsidRPr="001846F6" w:rsidRDefault="00561AE5" w:rsidP="001846F6">
      <w:pPr>
        <w:pStyle w:val="ListParagraph"/>
        <w:numPr>
          <w:ilvl w:val="0"/>
          <w:numId w:val="1"/>
        </w:numPr>
        <w:spacing w:after="0" w:line="360" w:lineRule="auto"/>
        <w:jc w:val="both"/>
        <w:rPr>
          <w:rFonts w:ascii="Times New Roman" w:hAnsi="Times New Roman" w:cs="Times New Roman"/>
          <w:sz w:val="24"/>
          <w:szCs w:val="24"/>
        </w:rPr>
      </w:pPr>
      <w:r w:rsidRPr="001846F6">
        <w:rPr>
          <w:rFonts w:ascii="Times New Roman" w:hAnsi="Times New Roman" w:cs="Times New Roman"/>
          <w:sz w:val="24"/>
          <w:szCs w:val="24"/>
        </w:rPr>
        <w:t>The purported sale of Stand 73 Chicago Township of Lot 12 of Chicago, Kwekwe to the second Respondent by fourth Respon</w:t>
      </w:r>
      <w:r w:rsidR="000C3D26">
        <w:rPr>
          <w:rFonts w:ascii="Times New Roman" w:hAnsi="Times New Roman" w:cs="Times New Roman"/>
          <w:sz w:val="24"/>
          <w:szCs w:val="24"/>
        </w:rPr>
        <w:t>dent be and is hereby declared null and void.</w:t>
      </w:r>
    </w:p>
    <w:p w:rsidR="00561AE5" w:rsidRDefault="00561AE5" w:rsidP="001846F6">
      <w:pPr>
        <w:pStyle w:val="ListParagraph"/>
        <w:numPr>
          <w:ilvl w:val="0"/>
          <w:numId w:val="1"/>
        </w:numPr>
        <w:spacing w:after="0" w:line="360" w:lineRule="auto"/>
        <w:jc w:val="both"/>
        <w:rPr>
          <w:rFonts w:ascii="Times New Roman" w:hAnsi="Times New Roman" w:cs="Times New Roman"/>
          <w:sz w:val="24"/>
          <w:szCs w:val="24"/>
        </w:rPr>
      </w:pPr>
      <w:r w:rsidRPr="001846F6">
        <w:rPr>
          <w:rFonts w:ascii="Times New Roman" w:hAnsi="Times New Roman" w:cs="Times New Roman"/>
          <w:sz w:val="24"/>
          <w:szCs w:val="24"/>
        </w:rPr>
        <w:t>The second respondent shall pay costs of this application</w:t>
      </w:r>
      <w:r w:rsidR="000C3D26">
        <w:rPr>
          <w:rFonts w:ascii="Times New Roman" w:hAnsi="Times New Roman" w:cs="Times New Roman"/>
          <w:sz w:val="24"/>
          <w:szCs w:val="24"/>
        </w:rPr>
        <w:t>.</w:t>
      </w:r>
    </w:p>
    <w:p w:rsidR="00EF6586" w:rsidRDefault="00EF6586" w:rsidP="00EF6586">
      <w:pPr>
        <w:spacing w:after="0" w:line="360" w:lineRule="auto"/>
        <w:jc w:val="both"/>
        <w:rPr>
          <w:rFonts w:ascii="Times New Roman" w:hAnsi="Times New Roman" w:cs="Times New Roman"/>
          <w:sz w:val="24"/>
          <w:szCs w:val="24"/>
        </w:rPr>
      </w:pPr>
    </w:p>
    <w:p w:rsidR="00EF6586" w:rsidRDefault="00EF6586" w:rsidP="00EF6586">
      <w:pPr>
        <w:spacing w:after="0" w:line="360" w:lineRule="auto"/>
        <w:jc w:val="both"/>
        <w:rPr>
          <w:rFonts w:ascii="Times New Roman" w:hAnsi="Times New Roman" w:cs="Times New Roman"/>
          <w:sz w:val="24"/>
          <w:szCs w:val="24"/>
        </w:rPr>
      </w:pPr>
    </w:p>
    <w:p w:rsidR="00EF6586" w:rsidRDefault="008C74D9" w:rsidP="004F4452">
      <w:pPr>
        <w:spacing w:after="0" w:line="240" w:lineRule="auto"/>
        <w:jc w:val="both"/>
        <w:rPr>
          <w:rFonts w:ascii="Times New Roman" w:hAnsi="Times New Roman" w:cs="Times New Roman"/>
          <w:sz w:val="24"/>
          <w:szCs w:val="24"/>
        </w:rPr>
      </w:pPr>
      <w:r w:rsidRPr="004F4452">
        <w:rPr>
          <w:rFonts w:ascii="Times New Roman" w:hAnsi="Times New Roman" w:cs="Times New Roman"/>
          <w:i/>
          <w:sz w:val="24"/>
          <w:szCs w:val="24"/>
        </w:rPr>
        <w:t>Dondo and Partners</w:t>
      </w:r>
      <w:r>
        <w:rPr>
          <w:rFonts w:ascii="Times New Roman" w:hAnsi="Times New Roman" w:cs="Times New Roman"/>
          <w:sz w:val="24"/>
          <w:szCs w:val="24"/>
        </w:rPr>
        <w:t>, applicant’s legal practitioners</w:t>
      </w:r>
    </w:p>
    <w:p w:rsidR="00516977" w:rsidRPr="001846F6" w:rsidRDefault="008C74D9" w:rsidP="004F4452">
      <w:pPr>
        <w:spacing w:after="0" w:line="240" w:lineRule="auto"/>
        <w:jc w:val="both"/>
        <w:rPr>
          <w:rFonts w:ascii="Times New Roman" w:hAnsi="Times New Roman" w:cs="Times New Roman"/>
          <w:sz w:val="24"/>
          <w:szCs w:val="24"/>
        </w:rPr>
      </w:pPr>
      <w:r w:rsidRPr="004F4452">
        <w:rPr>
          <w:rFonts w:ascii="Times New Roman" w:hAnsi="Times New Roman" w:cs="Times New Roman"/>
          <w:i/>
          <w:sz w:val="24"/>
          <w:szCs w:val="24"/>
        </w:rPr>
        <w:t>Messrs Webb, Low &amp; Barry</w:t>
      </w:r>
      <w:r>
        <w:rPr>
          <w:rFonts w:ascii="Times New Roman" w:hAnsi="Times New Roman" w:cs="Times New Roman"/>
          <w:sz w:val="24"/>
          <w:szCs w:val="24"/>
        </w:rPr>
        <w:t>, 2</w:t>
      </w:r>
      <w:r w:rsidRPr="008C74D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sectPr w:rsidR="00516977" w:rsidRPr="001846F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4FD" w:rsidRDefault="007A44FD" w:rsidP="008D0011">
      <w:pPr>
        <w:spacing w:after="0" w:line="240" w:lineRule="auto"/>
      </w:pPr>
      <w:r>
        <w:separator/>
      </w:r>
    </w:p>
  </w:endnote>
  <w:endnote w:type="continuationSeparator" w:id="0">
    <w:p w:rsidR="007A44FD" w:rsidRDefault="007A44FD" w:rsidP="008D0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4FD" w:rsidRDefault="007A44FD" w:rsidP="008D0011">
      <w:pPr>
        <w:spacing w:after="0" w:line="240" w:lineRule="auto"/>
      </w:pPr>
      <w:r>
        <w:separator/>
      </w:r>
    </w:p>
  </w:footnote>
  <w:footnote w:type="continuationSeparator" w:id="0">
    <w:p w:rsidR="007A44FD" w:rsidRDefault="007A44FD" w:rsidP="008D0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325702"/>
      <w:docPartObj>
        <w:docPartGallery w:val="Page Numbers (Top of Page)"/>
        <w:docPartUnique/>
      </w:docPartObj>
    </w:sdtPr>
    <w:sdtEndPr>
      <w:rPr>
        <w:noProof/>
      </w:rPr>
    </w:sdtEndPr>
    <w:sdtContent>
      <w:p w:rsidR="001846F6" w:rsidRDefault="001846F6">
        <w:pPr>
          <w:pStyle w:val="Header"/>
          <w:jc w:val="right"/>
          <w:rPr>
            <w:noProof/>
          </w:rPr>
        </w:pPr>
        <w:r>
          <w:fldChar w:fldCharType="begin"/>
        </w:r>
        <w:r>
          <w:instrText xml:space="preserve"> PAGE   \* MERGEFORMAT </w:instrText>
        </w:r>
        <w:r>
          <w:fldChar w:fldCharType="separate"/>
        </w:r>
        <w:r w:rsidR="001A6DD4">
          <w:rPr>
            <w:noProof/>
          </w:rPr>
          <w:t>1</w:t>
        </w:r>
        <w:r>
          <w:rPr>
            <w:noProof/>
          </w:rPr>
          <w:fldChar w:fldCharType="end"/>
        </w:r>
      </w:p>
      <w:p w:rsidR="001846F6" w:rsidRDefault="001846F6">
        <w:pPr>
          <w:pStyle w:val="Header"/>
          <w:jc w:val="right"/>
          <w:rPr>
            <w:noProof/>
          </w:rPr>
        </w:pPr>
        <w:r>
          <w:rPr>
            <w:noProof/>
          </w:rPr>
          <w:t>HH</w:t>
        </w:r>
        <w:r w:rsidR="009E7DC6">
          <w:rPr>
            <w:noProof/>
          </w:rPr>
          <w:t xml:space="preserve"> 202-20</w:t>
        </w:r>
      </w:p>
      <w:p w:rsidR="001846F6" w:rsidRDefault="001846F6">
        <w:pPr>
          <w:pStyle w:val="Header"/>
          <w:jc w:val="right"/>
        </w:pPr>
        <w:r>
          <w:rPr>
            <w:noProof/>
          </w:rPr>
          <w:t>HC 1644/19</w:t>
        </w:r>
      </w:p>
    </w:sdtContent>
  </w:sdt>
  <w:p w:rsidR="008D0011" w:rsidRDefault="008D00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0249F"/>
    <w:multiLevelType w:val="hybridMultilevel"/>
    <w:tmpl w:val="5B9CCD9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13"/>
    <w:rsid w:val="000136E0"/>
    <w:rsid w:val="00014261"/>
    <w:rsid w:val="00037354"/>
    <w:rsid w:val="000477BC"/>
    <w:rsid w:val="00096761"/>
    <w:rsid w:val="000B2B80"/>
    <w:rsid w:val="000C3D26"/>
    <w:rsid w:val="00113F5C"/>
    <w:rsid w:val="00147733"/>
    <w:rsid w:val="001846F6"/>
    <w:rsid w:val="001A6DD4"/>
    <w:rsid w:val="00200B72"/>
    <w:rsid w:val="00261AE5"/>
    <w:rsid w:val="002873E5"/>
    <w:rsid w:val="002E6AB3"/>
    <w:rsid w:val="002F2661"/>
    <w:rsid w:val="00315ED5"/>
    <w:rsid w:val="00351E95"/>
    <w:rsid w:val="003A0EF5"/>
    <w:rsid w:val="003A7509"/>
    <w:rsid w:val="003E5007"/>
    <w:rsid w:val="003F2513"/>
    <w:rsid w:val="0044019A"/>
    <w:rsid w:val="004538E8"/>
    <w:rsid w:val="004A0F4F"/>
    <w:rsid w:val="004F4452"/>
    <w:rsid w:val="00507298"/>
    <w:rsid w:val="00516977"/>
    <w:rsid w:val="00561AE5"/>
    <w:rsid w:val="005C329C"/>
    <w:rsid w:val="005C705A"/>
    <w:rsid w:val="005E6EF7"/>
    <w:rsid w:val="006C56AA"/>
    <w:rsid w:val="006D4D70"/>
    <w:rsid w:val="006F5E41"/>
    <w:rsid w:val="006F7F50"/>
    <w:rsid w:val="00715E20"/>
    <w:rsid w:val="007A44FD"/>
    <w:rsid w:val="007C220A"/>
    <w:rsid w:val="00811A9E"/>
    <w:rsid w:val="00831C5E"/>
    <w:rsid w:val="00856033"/>
    <w:rsid w:val="00891E3D"/>
    <w:rsid w:val="008C262E"/>
    <w:rsid w:val="008C2E99"/>
    <w:rsid w:val="008C4050"/>
    <w:rsid w:val="008C74D9"/>
    <w:rsid w:val="008D0011"/>
    <w:rsid w:val="008F7740"/>
    <w:rsid w:val="00911437"/>
    <w:rsid w:val="00993556"/>
    <w:rsid w:val="009A5BCA"/>
    <w:rsid w:val="009A778C"/>
    <w:rsid w:val="009B2DCD"/>
    <w:rsid w:val="009E7DC6"/>
    <w:rsid w:val="00A05EEA"/>
    <w:rsid w:val="00A51054"/>
    <w:rsid w:val="00A617A7"/>
    <w:rsid w:val="00A623AD"/>
    <w:rsid w:val="00AA4F15"/>
    <w:rsid w:val="00AB7C8A"/>
    <w:rsid w:val="00AD460D"/>
    <w:rsid w:val="00AD6772"/>
    <w:rsid w:val="00B224E6"/>
    <w:rsid w:val="00B44C54"/>
    <w:rsid w:val="00B542DC"/>
    <w:rsid w:val="00B66967"/>
    <w:rsid w:val="00B74285"/>
    <w:rsid w:val="00B831C4"/>
    <w:rsid w:val="00BE1D0D"/>
    <w:rsid w:val="00C06DAA"/>
    <w:rsid w:val="00C21FD0"/>
    <w:rsid w:val="00C47AB7"/>
    <w:rsid w:val="00C54B3F"/>
    <w:rsid w:val="00C6290A"/>
    <w:rsid w:val="00C8402A"/>
    <w:rsid w:val="00CF0669"/>
    <w:rsid w:val="00D136E7"/>
    <w:rsid w:val="00D22886"/>
    <w:rsid w:val="00D463E2"/>
    <w:rsid w:val="00D67609"/>
    <w:rsid w:val="00D84E64"/>
    <w:rsid w:val="00DC6828"/>
    <w:rsid w:val="00E62FBE"/>
    <w:rsid w:val="00E6729B"/>
    <w:rsid w:val="00E7140A"/>
    <w:rsid w:val="00E9039C"/>
    <w:rsid w:val="00E91146"/>
    <w:rsid w:val="00EF3D61"/>
    <w:rsid w:val="00EF6586"/>
    <w:rsid w:val="00F10CE6"/>
    <w:rsid w:val="00F12075"/>
    <w:rsid w:val="00FA5A77"/>
    <w:rsid w:val="00FF26C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4350E-1DAA-4B52-8CE2-16DB0DAF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011"/>
  </w:style>
  <w:style w:type="paragraph" w:styleId="Footer">
    <w:name w:val="footer"/>
    <w:basedOn w:val="Normal"/>
    <w:link w:val="FooterChar"/>
    <w:uiPriority w:val="99"/>
    <w:unhideWhenUsed/>
    <w:rsid w:val="008D0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011"/>
  </w:style>
  <w:style w:type="paragraph" w:styleId="ListParagraph">
    <w:name w:val="List Paragraph"/>
    <w:basedOn w:val="Normal"/>
    <w:uiPriority w:val="34"/>
    <w:qFormat/>
    <w:rsid w:val="00561AE5"/>
    <w:pPr>
      <w:ind w:left="720"/>
      <w:contextualSpacing/>
    </w:pPr>
  </w:style>
  <w:style w:type="paragraph" w:styleId="BalloonText">
    <w:name w:val="Balloon Text"/>
    <w:basedOn w:val="Normal"/>
    <w:link w:val="BalloonTextChar"/>
    <w:uiPriority w:val="99"/>
    <w:semiHidden/>
    <w:unhideWhenUsed/>
    <w:rsid w:val="00C62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cp:lastPrinted>2020-03-04T14:00:00Z</cp:lastPrinted>
  <dcterms:created xsi:type="dcterms:W3CDTF">2020-03-09T08:15:00Z</dcterms:created>
  <dcterms:modified xsi:type="dcterms:W3CDTF">2020-03-09T08:15:00Z</dcterms:modified>
</cp:coreProperties>
</file>